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E2" w:rsidRPr="00E60468" w:rsidRDefault="0081368E" w:rsidP="00E2075A">
      <w:pPr>
        <w:pStyle w:val="Title"/>
        <w:jc w:val="left"/>
        <w:rPr>
          <w:rFonts w:asciiTheme="majorHAnsi" w:hAnsiTheme="majorHAnsi"/>
          <w:sz w:val="28"/>
          <w:szCs w:val="28"/>
        </w:rPr>
      </w:pPr>
      <w:r>
        <w:rPr>
          <w:noProof/>
          <w:lang w:val="en-CA" w:eastAsia="en-CA"/>
        </w:rPr>
        <w:drawing>
          <wp:anchor distT="0" distB="0" distL="114300" distR="114300" simplePos="0" relativeHeight="251659264" behindDoc="0" locked="0" layoutInCell="1" allowOverlap="1" wp14:anchorId="17825562" wp14:editId="4DF376ED">
            <wp:simplePos x="0" y="0"/>
            <wp:positionH relativeFrom="margin">
              <wp:posOffset>5215255</wp:posOffset>
            </wp:positionH>
            <wp:positionV relativeFrom="paragraph">
              <wp:posOffset>30480</wp:posOffset>
            </wp:positionV>
            <wp:extent cx="1642745" cy="876300"/>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CC_Horizontal_bi_EF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2745" cy="876300"/>
                    </a:xfrm>
                    <a:prstGeom prst="rect">
                      <a:avLst/>
                    </a:prstGeom>
                  </pic:spPr>
                </pic:pic>
              </a:graphicData>
            </a:graphic>
            <wp14:sizeRelH relativeFrom="margin">
              <wp14:pctWidth>0</wp14:pctWidth>
            </wp14:sizeRelH>
            <wp14:sizeRelV relativeFrom="margin">
              <wp14:pctHeight>0</wp14:pctHeight>
            </wp14:sizeRelV>
          </wp:anchor>
        </w:drawing>
      </w:r>
      <w:r w:rsidR="00DB10E9" w:rsidRPr="00E60468">
        <w:rPr>
          <w:rFonts w:asciiTheme="majorHAnsi" w:hAnsiTheme="majorHAnsi"/>
          <w:sz w:val="28"/>
          <w:szCs w:val="28"/>
        </w:rPr>
        <w:t xml:space="preserve">United Way </w:t>
      </w:r>
      <w:r w:rsidR="007262DB" w:rsidRPr="00E60468">
        <w:rPr>
          <w:rFonts w:asciiTheme="majorHAnsi" w:hAnsiTheme="majorHAnsi"/>
          <w:sz w:val="28"/>
          <w:szCs w:val="28"/>
        </w:rPr>
        <w:t>Centraide Canada:</w:t>
      </w:r>
      <w:r>
        <w:rPr>
          <w:rFonts w:asciiTheme="majorHAnsi" w:hAnsiTheme="majorHAnsi"/>
          <w:sz w:val="28"/>
          <w:szCs w:val="28"/>
        </w:rPr>
        <w:t xml:space="preserve"> </w:t>
      </w:r>
      <w:r>
        <w:rPr>
          <w:rFonts w:asciiTheme="majorHAnsi" w:hAnsiTheme="majorHAnsi"/>
          <w:sz w:val="28"/>
          <w:szCs w:val="28"/>
        </w:rPr>
        <w:br/>
      </w:r>
      <w:r w:rsidR="00DB10E9" w:rsidRPr="00E60468">
        <w:rPr>
          <w:rFonts w:asciiTheme="majorHAnsi" w:hAnsiTheme="majorHAnsi"/>
          <w:sz w:val="28"/>
          <w:szCs w:val="28"/>
        </w:rPr>
        <w:t>Emergency Community Support Fund</w:t>
      </w:r>
      <w:r w:rsidR="007262DB" w:rsidRPr="00E60468">
        <w:rPr>
          <w:rFonts w:asciiTheme="majorHAnsi" w:hAnsiTheme="majorHAnsi"/>
          <w:sz w:val="28"/>
          <w:szCs w:val="28"/>
        </w:rPr>
        <w:t xml:space="preserve"> (ECSF)</w:t>
      </w:r>
      <w:r>
        <w:rPr>
          <w:rFonts w:asciiTheme="majorHAnsi" w:hAnsiTheme="majorHAnsi"/>
          <w:sz w:val="28"/>
          <w:szCs w:val="28"/>
        </w:rPr>
        <w:br/>
      </w:r>
      <w:r w:rsidR="00DB10E9" w:rsidRPr="00E60468">
        <w:rPr>
          <w:rFonts w:asciiTheme="majorHAnsi" w:hAnsiTheme="majorHAnsi"/>
          <w:sz w:val="28"/>
          <w:szCs w:val="28"/>
        </w:rPr>
        <w:t>Community Program Application</w:t>
      </w:r>
      <w:r w:rsidR="00205BDA" w:rsidRPr="00E60468">
        <w:rPr>
          <w:rFonts w:asciiTheme="majorHAnsi" w:hAnsiTheme="majorHAnsi"/>
          <w:sz w:val="28"/>
          <w:szCs w:val="28"/>
        </w:rPr>
        <w:t xml:space="preserve"> </w:t>
      </w:r>
    </w:p>
    <w:p w:rsidR="00442BA4" w:rsidRPr="00155819" w:rsidRDefault="00155819" w:rsidP="00155819">
      <w:pPr>
        <w:pStyle w:val="BodyText"/>
        <w:pBdr>
          <w:bottom w:val="single" w:sz="12" w:space="1" w:color="auto"/>
        </w:pBdr>
        <w:tabs>
          <w:tab w:val="left" w:pos="4515"/>
        </w:tabs>
        <w:spacing w:after="0" w:line="240" w:lineRule="auto"/>
        <w:rPr>
          <w:rFonts w:ascii="Arial" w:hAnsi="Arial" w:cs="Arial"/>
          <w:b/>
          <w:color w:val="C00000"/>
          <w:sz w:val="24"/>
          <w:szCs w:val="24"/>
        </w:rPr>
      </w:pPr>
      <w:r>
        <w:rPr>
          <w:rFonts w:ascii="Arial" w:hAnsi="Arial" w:cs="Arial"/>
          <w:b/>
          <w:color w:val="C00000"/>
          <w:sz w:val="24"/>
          <w:szCs w:val="24"/>
        </w:rPr>
        <w:tab/>
      </w:r>
    </w:p>
    <w:p w:rsidR="001235E2" w:rsidRPr="00890D98" w:rsidRDefault="004C26B8" w:rsidP="007262DB">
      <w:pPr>
        <w:spacing w:after="0" w:line="240" w:lineRule="auto"/>
        <w:rPr>
          <w:rFonts w:ascii="Arial" w:hAnsi="Arial" w:cs="Arial"/>
          <w:color w:val="000000"/>
          <w:sz w:val="24"/>
          <w:szCs w:val="24"/>
        </w:rPr>
      </w:pPr>
      <w:r>
        <w:rPr>
          <w:rFonts w:ascii="Arial" w:hAnsi="Arial" w:cs="Arial"/>
          <w:b/>
          <w:sz w:val="24"/>
          <w:szCs w:val="24"/>
        </w:rPr>
        <w:br/>
      </w:r>
      <w:r w:rsidR="00205BDA" w:rsidRPr="00890D98">
        <w:rPr>
          <w:rFonts w:ascii="Arial" w:hAnsi="Arial" w:cs="Arial"/>
          <w:color w:val="000000"/>
          <w:sz w:val="24"/>
          <w:szCs w:val="24"/>
        </w:rPr>
        <w:t xml:space="preserve">COVID-19 is top of mind for </w:t>
      </w:r>
      <w:r w:rsidR="00E60468" w:rsidRPr="00890D98">
        <w:rPr>
          <w:rFonts w:ascii="Arial" w:hAnsi="Arial" w:cs="Arial"/>
          <w:color w:val="000000"/>
          <w:sz w:val="24"/>
          <w:szCs w:val="24"/>
        </w:rPr>
        <w:t>everyone and</w:t>
      </w:r>
      <w:r w:rsidR="00205BDA"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00205BDA"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00205BDA"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00205BDA"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rsidR="00CB6520" w:rsidRPr="00890D98" w:rsidRDefault="00CB6520" w:rsidP="007262DB">
      <w:pPr>
        <w:spacing w:after="0" w:line="240" w:lineRule="auto"/>
        <w:rPr>
          <w:rFonts w:ascii="Arial" w:hAnsi="Arial" w:cs="Arial"/>
          <w:color w:val="000000"/>
          <w:sz w:val="24"/>
          <w:szCs w:val="24"/>
        </w:rPr>
      </w:pPr>
    </w:p>
    <w:p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United Ways and Centraides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890D98">
        <w:rPr>
          <w:rFonts w:ascii="Arial" w:hAnsi="Arial" w:cs="Arial"/>
          <w:b/>
          <w:bCs/>
          <w:color w:val="000000"/>
          <w:sz w:val="24"/>
          <w:szCs w:val="24"/>
        </w:rPr>
        <w:t>rapid,</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E60468"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The application should take 15-30 minutes to complete.</w:t>
      </w:r>
    </w:p>
    <w:p w:rsidR="00BE3123" w:rsidRPr="00890D98" w:rsidRDefault="00BE3123" w:rsidP="007262DB">
      <w:pPr>
        <w:spacing w:after="0" w:line="240" w:lineRule="auto"/>
        <w:rPr>
          <w:rFonts w:ascii="Arial" w:hAnsi="Arial" w:cs="Arial"/>
          <w:color w:val="000000"/>
          <w:sz w:val="24"/>
          <w:szCs w:val="24"/>
        </w:rPr>
      </w:pPr>
    </w:p>
    <w:p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r w:rsidRPr="00E60468">
        <w:rPr>
          <w:rFonts w:ascii="Arial" w:hAnsi="Arial" w:cs="Arial"/>
          <w:color w:val="000000"/>
          <w:sz w:val="24"/>
          <w:szCs w:val="24"/>
        </w:rPr>
        <w:t>F</w:t>
      </w:r>
      <w:r w:rsidR="007E130B" w:rsidRPr="00E60468">
        <w:rPr>
          <w:rFonts w:ascii="Arial" w:hAnsi="Arial" w:cs="Arial"/>
          <w:color w:val="000000"/>
          <w:sz w:val="24"/>
          <w:szCs w:val="24"/>
        </w:rPr>
        <w:t>requently Asked Questions</w:t>
      </w:r>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this emergency funding for qualified donees.</w:t>
      </w:r>
    </w:p>
    <w:p w:rsidR="007262DB" w:rsidRPr="00890D98" w:rsidRDefault="007262DB" w:rsidP="007262DB">
      <w:pPr>
        <w:spacing w:after="0" w:line="240" w:lineRule="auto"/>
        <w:rPr>
          <w:rFonts w:ascii="Arial" w:hAnsi="Arial" w:cs="Arial"/>
          <w:color w:val="000000"/>
          <w:sz w:val="24"/>
          <w:szCs w:val="24"/>
        </w:rPr>
      </w:pPr>
    </w:p>
    <w:p w:rsidR="00BE3123" w:rsidRPr="00E60468" w:rsidRDefault="00A06B8C" w:rsidP="007262DB">
      <w:pPr>
        <w:spacing w:after="0" w:line="240" w:lineRule="auto"/>
        <w:rPr>
          <w:rFonts w:ascii="Arial" w:hAnsi="Arial" w:cs="Arial"/>
          <w:b/>
          <w:bCs/>
          <w:color w:val="DA291C" w:themeColor="accent1"/>
          <w:sz w:val="24"/>
          <w:szCs w:val="24"/>
        </w:rPr>
      </w:pPr>
      <w:r w:rsidRPr="00E60468">
        <w:rPr>
          <w:rFonts w:ascii="Arial" w:hAnsi="Arial" w:cs="Arial"/>
          <w:b/>
          <w:bCs/>
          <w:color w:val="DA291C" w:themeColor="accent1"/>
          <w:sz w:val="24"/>
          <w:szCs w:val="24"/>
        </w:rPr>
        <w:t xml:space="preserve">INSTRUCTIONS: </w:t>
      </w:r>
      <w:r w:rsidR="00BE3123" w:rsidRPr="00E60468">
        <w:rPr>
          <w:rFonts w:ascii="Arial" w:hAnsi="Arial" w:cs="Arial"/>
          <w:b/>
          <w:bCs/>
          <w:color w:val="DA291C" w:themeColor="accent1"/>
          <w:sz w:val="24"/>
          <w:szCs w:val="24"/>
        </w:rPr>
        <w:t>This application has five sections</w:t>
      </w:r>
    </w:p>
    <w:p w:rsidR="007262DB" w:rsidRPr="00890D98" w:rsidRDefault="007262DB" w:rsidP="007262DB">
      <w:pPr>
        <w:spacing w:after="0" w:line="240" w:lineRule="auto"/>
        <w:rPr>
          <w:rFonts w:ascii="Arial" w:hAnsi="Arial" w:cs="Arial"/>
          <w:b/>
          <w:bCs/>
          <w:color w:val="000000"/>
          <w:sz w:val="24"/>
          <w:szCs w:val="24"/>
        </w:rPr>
      </w:pPr>
    </w:p>
    <w:p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he qualified donee (your organization)</w:t>
      </w:r>
    </w:p>
    <w:p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rsidR="007262DB" w:rsidRPr="00890D98" w:rsidRDefault="007262DB" w:rsidP="007262DB">
      <w:pPr>
        <w:pStyle w:val="ListParagraph"/>
        <w:spacing w:after="0" w:line="240" w:lineRule="auto"/>
        <w:rPr>
          <w:rFonts w:ascii="Arial" w:hAnsi="Arial" w:cs="Arial"/>
          <w:i/>
          <w:sz w:val="24"/>
          <w:szCs w:val="24"/>
        </w:rPr>
      </w:pPr>
    </w:p>
    <w:p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 Open Date:  May 19</w:t>
      </w:r>
      <w:r w:rsidRPr="00890D98">
        <w:rPr>
          <w:rFonts w:ascii="Arial" w:hAnsi="Arial" w:cs="Arial"/>
          <w:sz w:val="24"/>
          <w:szCs w:val="24"/>
          <w:vertAlign w:val="superscript"/>
        </w:rPr>
        <w:t>th</w:t>
      </w:r>
      <w:r w:rsidRPr="00890D98">
        <w:rPr>
          <w:rFonts w:ascii="Arial" w:hAnsi="Arial" w:cs="Arial"/>
          <w:sz w:val="24"/>
          <w:szCs w:val="24"/>
        </w:rPr>
        <w:t>, 2020</w:t>
      </w:r>
    </w:p>
    <w:p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Applications Due</w:t>
      </w:r>
      <w:r w:rsidR="002914CF">
        <w:rPr>
          <w:rFonts w:ascii="Arial" w:hAnsi="Arial" w:cs="Arial"/>
          <w:sz w:val="24"/>
          <w:szCs w:val="24"/>
        </w:rPr>
        <w:t xml:space="preserve">: </w:t>
      </w:r>
      <w:r w:rsidR="002914CF">
        <w:rPr>
          <w:rFonts w:ascii="Arial" w:hAnsi="Arial" w:cs="Arial"/>
          <w:color w:val="000000"/>
          <w:sz w:val="24"/>
          <w:szCs w:val="24"/>
        </w:rPr>
        <w:t xml:space="preserve">Applications can be submitted at any time and will be reviewed on a rolling basis.  The last day to submit an application will be </w:t>
      </w:r>
      <w:r w:rsidR="002914CF" w:rsidRPr="002914CF">
        <w:rPr>
          <w:rFonts w:ascii="Arial" w:hAnsi="Arial" w:cs="Arial"/>
          <w:b/>
          <w:color w:val="000000"/>
          <w:sz w:val="24"/>
          <w:szCs w:val="24"/>
        </w:rPr>
        <w:t>July 27, 2020</w:t>
      </w:r>
      <w:r w:rsidR="002914CF">
        <w:rPr>
          <w:rFonts w:ascii="Arial" w:hAnsi="Arial" w:cs="Arial"/>
          <w:color w:val="000000"/>
          <w:sz w:val="24"/>
          <w:szCs w:val="24"/>
        </w:rPr>
        <w:t xml:space="preserve">.  </w:t>
      </w:r>
    </w:p>
    <w:p w:rsidR="00A06B8C" w:rsidRPr="00890D98" w:rsidRDefault="007262DB" w:rsidP="00890D98">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Applications Decisions</w:t>
      </w:r>
      <w:r w:rsidR="002914CF">
        <w:rPr>
          <w:rFonts w:ascii="Arial" w:hAnsi="Arial" w:cs="Arial"/>
          <w:sz w:val="24"/>
          <w:szCs w:val="24"/>
        </w:rPr>
        <w:t>:</w:t>
      </w:r>
      <w:r w:rsidR="00890D98" w:rsidRPr="00890D98">
        <w:rPr>
          <w:rFonts w:ascii="Arial" w:hAnsi="Arial" w:cs="Arial"/>
          <w:sz w:val="24"/>
          <w:szCs w:val="24"/>
        </w:rPr>
        <w:t xml:space="preserve"> </w:t>
      </w:r>
      <w:r w:rsidR="00890D98" w:rsidRPr="002914CF">
        <w:rPr>
          <w:rFonts w:ascii="Arial" w:hAnsi="Arial" w:cs="Arial"/>
          <w:sz w:val="24"/>
          <w:szCs w:val="24"/>
        </w:rPr>
        <w:t>Applications will be reviewed and decisions made as they are received</w:t>
      </w:r>
    </w:p>
    <w:p w:rsidR="007262DB" w:rsidRPr="00890D98" w:rsidRDefault="007262DB" w:rsidP="007262DB">
      <w:pPr>
        <w:spacing w:after="0" w:line="240" w:lineRule="auto"/>
        <w:rPr>
          <w:rFonts w:ascii="Arial" w:hAnsi="Arial" w:cs="Arial"/>
          <w:i/>
          <w:sz w:val="24"/>
          <w:szCs w:val="24"/>
        </w:rPr>
      </w:pPr>
    </w:p>
    <w:p w:rsidR="009814FB" w:rsidRDefault="009814FB" w:rsidP="00E60468">
      <w:pPr>
        <w:spacing w:after="120" w:line="240" w:lineRule="auto"/>
        <w:rPr>
          <w:rFonts w:ascii="Arial" w:hAnsi="Arial" w:cs="Arial"/>
          <w:sz w:val="24"/>
          <w:szCs w:val="24"/>
        </w:rPr>
      </w:pPr>
    </w:p>
    <w:p w:rsidR="009814FB" w:rsidRPr="009814FB" w:rsidRDefault="009814FB" w:rsidP="00E60468">
      <w:pPr>
        <w:spacing w:after="120" w:line="240" w:lineRule="auto"/>
        <w:rPr>
          <w:rFonts w:ascii="Arial" w:hAnsi="Arial" w:cs="Arial"/>
          <w:b/>
          <w:sz w:val="24"/>
          <w:szCs w:val="24"/>
        </w:rPr>
      </w:pPr>
      <w:r w:rsidRPr="009814FB">
        <w:rPr>
          <w:rFonts w:ascii="Arial" w:hAnsi="Arial" w:cs="Arial"/>
          <w:b/>
          <w:sz w:val="24"/>
          <w:szCs w:val="24"/>
        </w:rPr>
        <w:t xml:space="preserve">We strongly encourage you to touch base with us before you begin this application, to clarify any questions and ensure your project/service is applicable.  As the Guelph Community Foundation (and other local community foundations) </w:t>
      </w:r>
      <w:proofErr w:type="gramStart"/>
      <w:r w:rsidRPr="009814FB">
        <w:rPr>
          <w:rFonts w:ascii="Arial" w:hAnsi="Arial" w:cs="Arial"/>
          <w:b/>
          <w:sz w:val="24"/>
          <w:szCs w:val="24"/>
        </w:rPr>
        <w:t>are</w:t>
      </w:r>
      <w:proofErr w:type="gramEnd"/>
      <w:r w:rsidRPr="009814FB">
        <w:rPr>
          <w:rFonts w:ascii="Arial" w:hAnsi="Arial" w:cs="Arial"/>
          <w:b/>
          <w:sz w:val="24"/>
          <w:szCs w:val="24"/>
        </w:rPr>
        <w:t xml:space="preserve"> also accepting applications for funding, we may recommend a joint application submission </w:t>
      </w:r>
      <w:r>
        <w:rPr>
          <w:rFonts w:ascii="Arial" w:hAnsi="Arial" w:cs="Arial"/>
          <w:b/>
          <w:sz w:val="24"/>
          <w:szCs w:val="24"/>
        </w:rPr>
        <w:t>to</w:t>
      </w:r>
      <w:r w:rsidRPr="009814FB">
        <w:rPr>
          <w:rFonts w:ascii="Arial" w:hAnsi="Arial" w:cs="Arial"/>
          <w:b/>
          <w:sz w:val="24"/>
          <w:szCs w:val="24"/>
        </w:rPr>
        <w:t xml:space="preserve"> b</w:t>
      </w:r>
      <w:bookmarkStart w:id="0" w:name="_GoBack"/>
      <w:bookmarkEnd w:id="0"/>
      <w:r w:rsidRPr="009814FB">
        <w:rPr>
          <w:rFonts w:ascii="Arial" w:hAnsi="Arial" w:cs="Arial"/>
          <w:b/>
          <w:sz w:val="24"/>
          <w:szCs w:val="24"/>
        </w:rPr>
        <w:t xml:space="preserve">oth funders. </w:t>
      </w:r>
    </w:p>
    <w:p w:rsidR="009814FB" w:rsidRDefault="009814FB" w:rsidP="00E60468">
      <w:pPr>
        <w:spacing w:after="120" w:line="240" w:lineRule="auto"/>
        <w:rPr>
          <w:rFonts w:ascii="Arial" w:hAnsi="Arial" w:cs="Arial"/>
          <w:sz w:val="24"/>
          <w:szCs w:val="24"/>
        </w:rPr>
      </w:pPr>
    </w:p>
    <w:p w:rsidR="009814FB" w:rsidRDefault="009814FB" w:rsidP="00E60468">
      <w:pPr>
        <w:spacing w:after="120" w:line="240" w:lineRule="auto"/>
        <w:rPr>
          <w:rFonts w:ascii="Arial" w:hAnsi="Arial" w:cs="Arial"/>
          <w:sz w:val="24"/>
          <w:szCs w:val="24"/>
        </w:rPr>
      </w:pPr>
      <w:r>
        <w:rPr>
          <w:rFonts w:ascii="Arial" w:hAnsi="Arial" w:cs="Arial"/>
          <w:sz w:val="24"/>
          <w:szCs w:val="24"/>
        </w:rPr>
        <w:t xml:space="preserve">For further information and clarification of terms, please refer to the </w:t>
      </w:r>
      <w:r w:rsidRPr="009814FB">
        <w:rPr>
          <w:rFonts w:ascii="Arial" w:hAnsi="Arial" w:cs="Arial"/>
          <w:b/>
          <w:sz w:val="24"/>
          <w:szCs w:val="24"/>
        </w:rPr>
        <w:t>ECSF Applicant Guide</w:t>
      </w:r>
      <w:r>
        <w:rPr>
          <w:rFonts w:ascii="Arial" w:hAnsi="Arial" w:cs="Arial"/>
          <w:sz w:val="24"/>
          <w:szCs w:val="24"/>
        </w:rPr>
        <w:t>.</w:t>
      </w:r>
    </w:p>
    <w:p w:rsidR="009814FB" w:rsidRDefault="009814FB" w:rsidP="00E60468">
      <w:pPr>
        <w:spacing w:after="120" w:line="240" w:lineRule="auto"/>
        <w:rPr>
          <w:rFonts w:ascii="Arial" w:hAnsi="Arial" w:cs="Arial"/>
          <w:sz w:val="24"/>
          <w:szCs w:val="24"/>
        </w:rPr>
      </w:pPr>
    </w:p>
    <w:p w:rsidR="00BE3123" w:rsidRPr="00890D98" w:rsidRDefault="00BE3123" w:rsidP="00E60468">
      <w:pPr>
        <w:spacing w:after="120" w:line="240" w:lineRule="auto"/>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p>
    <w:p w:rsidR="00BE3123" w:rsidRDefault="002914CF" w:rsidP="00E60468">
      <w:pPr>
        <w:pStyle w:val="ListParagraph"/>
        <w:spacing w:after="0" w:line="240" w:lineRule="auto"/>
        <w:rPr>
          <w:rFonts w:ascii="Arial" w:hAnsi="Arial" w:cs="Arial"/>
          <w:sz w:val="24"/>
          <w:szCs w:val="24"/>
        </w:rPr>
      </w:pPr>
      <w:r>
        <w:rPr>
          <w:rFonts w:ascii="Arial" w:hAnsi="Arial" w:cs="Arial"/>
          <w:sz w:val="24"/>
          <w:szCs w:val="24"/>
        </w:rPr>
        <w:t>Colleen Murdoch</w:t>
      </w:r>
    </w:p>
    <w:p w:rsidR="002914CF" w:rsidRDefault="002914CF" w:rsidP="00E60468">
      <w:pPr>
        <w:pStyle w:val="ListParagraph"/>
        <w:spacing w:after="0" w:line="240" w:lineRule="auto"/>
        <w:rPr>
          <w:rFonts w:ascii="Arial" w:hAnsi="Arial" w:cs="Arial"/>
          <w:sz w:val="24"/>
          <w:szCs w:val="24"/>
        </w:rPr>
      </w:pPr>
      <w:r>
        <w:rPr>
          <w:rFonts w:ascii="Arial" w:hAnsi="Arial" w:cs="Arial"/>
          <w:sz w:val="24"/>
          <w:szCs w:val="24"/>
        </w:rPr>
        <w:t>Director, Communications &amp; Community Impact</w:t>
      </w:r>
    </w:p>
    <w:p w:rsidR="002914CF" w:rsidRPr="00E60468" w:rsidRDefault="009814FB" w:rsidP="00E60468">
      <w:pPr>
        <w:pStyle w:val="ListParagraph"/>
        <w:spacing w:after="0" w:line="240" w:lineRule="auto"/>
        <w:rPr>
          <w:rFonts w:ascii="Arial" w:hAnsi="Arial" w:cs="Arial"/>
          <w:sz w:val="24"/>
          <w:szCs w:val="24"/>
        </w:rPr>
      </w:pPr>
      <w:hyperlink r:id="rId10" w:history="1">
        <w:r w:rsidRPr="009814FB">
          <w:rPr>
            <w:rStyle w:val="Hyperlink"/>
            <w:rFonts w:ascii="Arial" w:hAnsi="Arial" w:cs="Arial"/>
            <w:sz w:val="24"/>
            <w:szCs w:val="24"/>
          </w:rPr>
          <w:t>colleen@unitedwayguelph.com</w:t>
        </w:r>
      </w:hyperlink>
    </w:p>
    <w:p w:rsidR="00BE3123" w:rsidRPr="00E60468" w:rsidRDefault="00811A39" w:rsidP="004C26B8">
      <w:pPr>
        <w:pStyle w:val="Heading1"/>
        <w:rPr>
          <w:color w:val="auto"/>
        </w:rPr>
      </w:pPr>
      <w:r w:rsidRPr="00E60468">
        <w:rPr>
          <w:color w:val="auto"/>
        </w:rPr>
        <w:lastRenderedPageBreak/>
        <w:t xml:space="preserve">SECTION 1 - </w:t>
      </w:r>
      <w:r w:rsidR="00BE3123" w:rsidRPr="00E60468">
        <w:rPr>
          <w:color w:val="auto"/>
        </w:rPr>
        <w:t>E</w:t>
      </w:r>
      <w:r w:rsidRPr="00E60468">
        <w:rPr>
          <w:color w:val="auto"/>
        </w:rPr>
        <w:t>LIGIBILITY</w:t>
      </w:r>
      <w:r w:rsidR="00BE3123" w:rsidRPr="00E60468">
        <w:rPr>
          <w:color w:val="auto"/>
        </w:rPr>
        <w:t xml:space="preserve"> </w:t>
      </w:r>
    </w:p>
    <w:p w:rsidR="00BE3123" w:rsidRPr="00E60468" w:rsidRDefault="00BE3123" w:rsidP="007262DB">
      <w:pPr>
        <w:spacing w:after="0" w:line="240" w:lineRule="auto"/>
        <w:rPr>
          <w:rFonts w:ascii="Arial" w:hAnsi="Arial" w:cs="Arial"/>
          <w:color w:val="DA291C" w:themeColor="accent1"/>
          <w:sz w:val="24"/>
          <w:szCs w:val="24"/>
        </w:rPr>
      </w:pPr>
    </w:p>
    <w:p w:rsidR="00DB10E9" w:rsidRPr="00E60468" w:rsidRDefault="009337EC" w:rsidP="00E60468">
      <w:pPr>
        <w:pStyle w:val="Heading5"/>
        <w:ind w:left="450" w:hanging="450"/>
        <w:rPr>
          <w:color w:val="DA291C" w:themeColor="accent1"/>
        </w:rPr>
      </w:pPr>
      <w:r w:rsidRPr="00E60468">
        <w:rPr>
          <w:color w:val="DA291C" w:themeColor="accent1"/>
        </w:rPr>
        <w:t xml:space="preserve">1.1 </w:t>
      </w:r>
      <w:r w:rsidR="00DB10E9" w:rsidRPr="00E60468">
        <w:rPr>
          <w:color w:val="DA291C" w:themeColor="accent1"/>
        </w:rPr>
        <w:t>Organizations are eligible to complete this application if</w:t>
      </w:r>
      <w:r w:rsidR="00D141D6" w:rsidRPr="00E60468">
        <w:rPr>
          <w:color w:val="DA291C" w:themeColor="accent1"/>
        </w:rPr>
        <w:t xml:space="preserve"> the organization</w:t>
      </w:r>
      <w:r w:rsidR="00BE3123" w:rsidRPr="00E60468">
        <w:rPr>
          <w:color w:val="DA291C" w:themeColor="accent1"/>
        </w:rPr>
        <w:t xml:space="preserve"> (please check)</w:t>
      </w:r>
      <w:r w:rsidR="00DB10E9" w:rsidRPr="00E60468">
        <w:rPr>
          <w:color w:val="DA291C" w:themeColor="accent1"/>
        </w:rPr>
        <w:t>:</w:t>
      </w:r>
    </w:p>
    <w:p w:rsidR="00BE3123" w:rsidRPr="00890D98" w:rsidRDefault="00BE3123" w:rsidP="007262DB">
      <w:pPr>
        <w:spacing w:after="0" w:line="240" w:lineRule="auto"/>
        <w:rPr>
          <w:rFonts w:ascii="Arial" w:hAnsi="Arial" w:cs="Arial"/>
          <w:sz w:val="24"/>
          <w:szCs w:val="24"/>
        </w:rPr>
      </w:pPr>
    </w:p>
    <w:bookmarkStart w:id="1" w:name="_Hlk39743489"/>
    <w:p w:rsidR="00DB10E9" w:rsidRPr="00890D98" w:rsidRDefault="00D6707B"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Content>
          <w:r w:rsidR="00BE3123" w:rsidRPr="007524EB">
            <w:rPr>
              <w:rFonts w:ascii="Segoe UI Symbol" w:eastAsia="MS Gothic" w:hAnsi="Segoe UI Symbol" w:cs="Segoe UI Symbol"/>
              <w:color w:val="000000"/>
              <w:sz w:val="24"/>
              <w:szCs w:val="24"/>
            </w:rPr>
            <w:t>☐</w:t>
          </w:r>
        </w:sdtContent>
      </w:sdt>
      <w:r w:rsidR="007262DB" w:rsidRPr="007524EB">
        <w:rPr>
          <w:rFonts w:ascii="Arial" w:eastAsia="MS Gothic" w:hAnsi="Arial" w:cs="Arial"/>
          <w:color w:val="000000"/>
          <w:sz w:val="24"/>
          <w:szCs w:val="24"/>
        </w:rPr>
        <w:t xml:space="preserve"> </w:t>
      </w:r>
      <w:proofErr w:type="gramStart"/>
      <w:r w:rsidR="00DB10E9" w:rsidRPr="007524EB">
        <w:rPr>
          <w:rFonts w:ascii="Arial" w:hAnsi="Arial" w:cs="Arial"/>
          <w:color w:val="000000"/>
          <w:sz w:val="24"/>
          <w:szCs w:val="24"/>
        </w:rPr>
        <w:t>is</w:t>
      </w:r>
      <w:proofErr w:type="gramEnd"/>
      <w:r w:rsidR="00DB10E9" w:rsidRPr="007524EB">
        <w:rPr>
          <w:rFonts w:ascii="Arial" w:hAnsi="Arial" w:cs="Arial"/>
          <w:color w:val="000000"/>
          <w:sz w:val="24"/>
          <w:szCs w:val="24"/>
        </w:rPr>
        <w:t xml:space="preserve"> </w:t>
      </w:r>
      <w:bookmarkEnd w:id="1"/>
      <w:r w:rsidR="00DB10E9" w:rsidRPr="007524EB">
        <w:rPr>
          <w:rFonts w:ascii="Arial" w:hAnsi="Arial" w:cs="Arial"/>
          <w:color w:val="000000"/>
          <w:sz w:val="24"/>
          <w:szCs w:val="24"/>
        </w:rPr>
        <w:t>a registered charity in Canada,</w:t>
      </w:r>
      <w:r w:rsidR="00D141D6" w:rsidRPr="007524EB">
        <w:rPr>
          <w:rFonts w:ascii="Arial" w:hAnsi="Arial" w:cs="Arial"/>
          <w:color w:val="000000"/>
          <w:sz w:val="24"/>
          <w:szCs w:val="24"/>
        </w:rPr>
        <w:t xml:space="preserve"> or other qualified donee,</w:t>
      </w:r>
      <w:r w:rsidR="00D141D6" w:rsidRPr="00890D98">
        <w:rPr>
          <w:rFonts w:ascii="Arial" w:hAnsi="Arial" w:cs="Arial"/>
          <w:color w:val="000000"/>
          <w:sz w:val="24"/>
          <w:szCs w:val="24"/>
        </w:rPr>
        <w:t xml:space="preserve"> </w:t>
      </w:r>
    </w:p>
    <w:p w:rsidR="00811A39" w:rsidRPr="00890D98" w:rsidRDefault="00811A39" w:rsidP="00E60468">
      <w:pPr>
        <w:spacing w:after="0" w:line="240" w:lineRule="auto"/>
        <w:ind w:left="720" w:hanging="270"/>
        <w:rPr>
          <w:rFonts w:ascii="Arial" w:hAnsi="Arial" w:cs="Arial"/>
          <w:color w:val="000000"/>
          <w:sz w:val="24"/>
          <w:szCs w:val="24"/>
        </w:rPr>
      </w:pPr>
    </w:p>
    <w:p w:rsidR="00DB10E9" w:rsidRPr="00890D98" w:rsidRDefault="00D6707B"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rsidR="00811A39" w:rsidRPr="00890D98" w:rsidRDefault="00811A39" w:rsidP="00E60468">
      <w:pPr>
        <w:spacing w:after="0" w:line="240" w:lineRule="auto"/>
        <w:ind w:left="720" w:hanging="270"/>
        <w:rPr>
          <w:rFonts w:ascii="Arial" w:hAnsi="Arial" w:cs="Arial"/>
          <w:color w:val="000000"/>
          <w:sz w:val="24"/>
          <w:szCs w:val="24"/>
        </w:rPr>
      </w:pPr>
    </w:p>
    <w:p w:rsidR="00DB10E9" w:rsidRPr="00890D98" w:rsidRDefault="00D6707B"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rsidR="00811A39" w:rsidRPr="00890D98" w:rsidRDefault="00811A39" w:rsidP="00E60468">
      <w:pPr>
        <w:spacing w:after="0" w:line="240" w:lineRule="auto"/>
        <w:ind w:left="720" w:hanging="270"/>
        <w:rPr>
          <w:rFonts w:ascii="Arial" w:hAnsi="Arial" w:cs="Arial"/>
          <w:color w:val="000000"/>
          <w:sz w:val="24"/>
          <w:szCs w:val="24"/>
        </w:rPr>
      </w:pPr>
    </w:p>
    <w:p w:rsidR="00DB10E9" w:rsidRPr="00890D98" w:rsidRDefault="00D6707B"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rsidR="00BE3123" w:rsidRPr="00890D98" w:rsidRDefault="00BE3123" w:rsidP="00E60468">
      <w:pPr>
        <w:spacing w:after="0" w:line="240" w:lineRule="auto"/>
        <w:ind w:left="720" w:hanging="270"/>
        <w:rPr>
          <w:rFonts w:ascii="Arial" w:hAnsi="Arial" w:cs="Arial"/>
          <w:i/>
          <w:color w:val="000000"/>
          <w:sz w:val="24"/>
          <w:szCs w:val="24"/>
        </w:rPr>
      </w:pPr>
    </w:p>
    <w:p w:rsidR="00BE3123" w:rsidRPr="00890D98" w:rsidRDefault="00D6707B"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March 31, 2021,</w:t>
      </w:r>
    </w:p>
    <w:p w:rsidR="00811A39" w:rsidRPr="00890D98" w:rsidRDefault="00811A39" w:rsidP="00E60468">
      <w:pPr>
        <w:spacing w:after="0" w:line="240" w:lineRule="auto"/>
        <w:ind w:left="720" w:hanging="270"/>
        <w:rPr>
          <w:rFonts w:ascii="Arial" w:hAnsi="Arial" w:cs="Arial"/>
          <w:color w:val="000000"/>
          <w:sz w:val="24"/>
          <w:szCs w:val="24"/>
        </w:rPr>
      </w:pPr>
    </w:p>
    <w:p w:rsidR="00BE3123" w:rsidRPr="00890D98" w:rsidRDefault="00D6707B"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rsidR="00811A39" w:rsidRPr="00890D98" w:rsidRDefault="00811A39" w:rsidP="00E60468">
      <w:pPr>
        <w:spacing w:after="0" w:line="240" w:lineRule="auto"/>
        <w:ind w:left="720" w:hanging="270"/>
        <w:rPr>
          <w:rFonts w:ascii="Arial" w:eastAsia="Times New Roman" w:hAnsi="Arial" w:cs="Arial"/>
          <w:sz w:val="24"/>
          <w:szCs w:val="24"/>
        </w:rPr>
      </w:pPr>
    </w:p>
    <w:p w:rsidR="00BE3123" w:rsidRPr="00890D98" w:rsidRDefault="00D6707B"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 provincial or territorial, or federal funding)</w:t>
      </w:r>
      <w:r w:rsidR="00BE3123" w:rsidRPr="00890D98">
        <w:rPr>
          <w:rFonts w:ascii="Arial" w:eastAsia="Times New Roman" w:hAnsi="Arial" w:cs="Arial"/>
          <w:sz w:val="24"/>
          <w:szCs w:val="24"/>
        </w:rPr>
        <w:t>,</w:t>
      </w:r>
    </w:p>
    <w:p w:rsidR="00BE3123" w:rsidRPr="00890D98" w:rsidRDefault="00BE3123" w:rsidP="00E60468">
      <w:pPr>
        <w:spacing w:after="0" w:line="240" w:lineRule="auto"/>
        <w:ind w:left="720" w:hanging="270"/>
        <w:rPr>
          <w:rFonts w:ascii="Arial" w:eastAsia="Times New Roman" w:hAnsi="Arial" w:cs="Arial"/>
          <w:sz w:val="24"/>
          <w:szCs w:val="24"/>
        </w:rPr>
      </w:pPr>
    </w:p>
    <w:p w:rsidR="00BE3123" w:rsidRPr="00890D98" w:rsidRDefault="00D6707B"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w:t>
      </w:r>
      <w:proofErr w:type="gramStart"/>
      <w:r w:rsidR="00BE3123" w:rsidRPr="00890D98">
        <w:rPr>
          <w:rFonts w:ascii="Arial" w:eastAsia="Times New Roman" w:hAnsi="Arial" w:cs="Arial"/>
          <w:sz w:val="24"/>
          <w:szCs w:val="24"/>
        </w:rPr>
        <w:t>grants</w:t>
      </w:r>
      <w:proofErr w:type="gramEnd"/>
      <w:r w:rsidR="00BE3123" w:rsidRPr="00890D98">
        <w:rPr>
          <w:rFonts w:ascii="Arial" w:eastAsia="Times New Roman" w:hAnsi="Arial" w:cs="Arial"/>
          <w:sz w:val="24"/>
          <w:szCs w:val="24"/>
        </w:rPr>
        <w:t xml:space="preserve"> permission for this application and contact details to be shared with</w:t>
      </w:r>
      <w:r w:rsidR="007524EB">
        <w:rPr>
          <w:rFonts w:ascii="Arial" w:eastAsia="Times New Roman" w:hAnsi="Arial" w:cs="Arial"/>
          <w:sz w:val="24"/>
          <w:szCs w:val="24"/>
        </w:rPr>
        <w:t xml:space="preserve"> United Way </w:t>
      </w:r>
      <w:proofErr w:type="spellStart"/>
      <w:r w:rsidR="007524EB">
        <w:rPr>
          <w:rFonts w:ascii="Arial" w:eastAsia="Times New Roman" w:hAnsi="Arial" w:cs="Arial"/>
          <w:sz w:val="24"/>
          <w:szCs w:val="24"/>
        </w:rPr>
        <w:t>Centraide</w:t>
      </w:r>
      <w:proofErr w:type="spellEnd"/>
      <w:r w:rsidR="007524EB">
        <w:rPr>
          <w:rFonts w:ascii="Arial" w:eastAsia="Times New Roman" w:hAnsi="Arial" w:cs="Arial"/>
          <w:sz w:val="24"/>
          <w:szCs w:val="24"/>
        </w:rPr>
        <w:t xml:space="preserve"> Canada,</w:t>
      </w:r>
      <w:r w:rsidR="00BE3123" w:rsidRPr="00890D98">
        <w:rPr>
          <w:rFonts w:ascii="Arial" w:eastAsia="Times New Roman" w:hAnsi="Arial" w:cs="Arial"/>
          <w:sz w:val="24"/>
          <w:szCs w:val="24"/>
        </w:rPr>
        <w:t xml:space="preserve"> Community Foundations Canada</w:t>
      </w:r>
      <w:r w:rsidR="007524EB">
        <w:rPr>
          <w:rFonts w:ascii="Arial" w:eastAsia="Times New Roman" w:hAnsi="Arial" w:cs="Arial"/>
          <w:sz w:val="24"/>
          <w:szCs w:val="24"/>
        </w:rPr>
        <w:t xml:space="preserve">, local community foundations, </w:t>
      </w:r>
      <w:r w:rsidR="00BE3123" w:rsidRPr="00890D98">
        <w:rPr>
          <w:rFonts w:ascii="Arial" w:eastAsia="Times New Roman" w:hAnsi="Arial" w:cs="Arial"/>
          <w:sz w:val="24"/>
          <w:szCs w:val="24"/>
        </w:rPr>
        <w:t>Canadian Red Cross</w:t>
      </w:r>
      <w:r w:rsidR="007524EB">
        <w:rPr>
          <w:rFonts w:ascii="Arial" w:eastAsia="Times New Roman" w:hAnsi="Arial" w:cs="Arial"/>
          <w:sz w:val="24"/>
          <w:szCs w:val="24"/>
        </w:rPr>
        <w:t xml:space="preserve"> and the Government of Canada</w:t>
      </w:r>
      <w:r w:rsidR="00BE3123" w:rsidRPr="00890D98">
        <w:rPr>
          <w:rFonts w:ascii="Arial" w:eastAsia="Times New Roman" w:hAnsi="Arial" w:cs="Arial"/>
          <w:sz w:val="24"/>
          <w:szCs w:val="24"/>
        </w:rPr>
        <w:t xml:space="preserve">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rsidR="00A06B8C" w:rsidRPr="00890D98" w:rsidRDefault="00A06B8C" w:rsidP="007262DB">
      <w:pPr>
        <w:spacing w:after="0" w:line="240" w:lineRule="auto"/>
        <w:ind w:left="360"/>
        <w:rPr>
          <w:rFonts w:ascii="Arial" w:eastAsia="Times New Roman" w:hAnsi="Arial" w:cs="Arial"/>
          <w:sz w:val="24"/>
          <w:szCs w:val="24"/>
        </w:rPr>
      </w:pPr>
    </w:p>
    <w:p w:rsidR="00A06B8C" w:rsidRPr="00890D98" w:rsidRDefault="00A06B8C" w:rsidP="007262DB">
      <w:pPr>
        <w:spacing w:after="0" w:line="240" w:lineRule="auto"/>
        <w:ind w:left="360"/>
        <w:rPr>
          <w:rFonts w:ascii="Arial" w:eastAsia="Times New Roman" w:hAnsi="Arial" w:cs="Arial"/>
          <w:sz w:val="24"/>
          <w:szCs w:val="24"/>
        </w:rPr>
      </w:pPr>
    </w:p>
    <w:p w:rsidR="00BE3123" w:rsidRPr="00E60468" w:rsidRDefault="009337EC" w:rsidP="00E60468">
      <w:pPr>
        <w:pStyle w:val="Heading5"/>
        <w:ind w:left="450" w:hanging="450"/>
        <w:rPr>
          <w:color w:val="DA291C" w:themeColor="accent1"/>
        </w:rPr>
      </w:pPr>
      <w:r w:rsidRPr="007524EB">
        <w:rPr>
          <w:color w:val="DA291C" w:themeColor="accent1"/>
        </w:rPr>
        <w:t xml:space="preserve">1.2 </w:t>
      </w:r>
      <w:r w:rsidR="00A06B8C" w:rsidRPr="007524EB">
        <w:rPr>
          <w:color w:val="DA291C" w:themeColor="accent1"/>
        </w:rPr>
        <w:t xml:space="preserve">Has the organization </w:t>
      </w:r>
      <w:r w:rsidR="00BE3123" w:rsidRPr="007524EB">
        <w:rPr>
          <w:color w:val="DA291C" w:themeColor="accent1"/>
        </w:rPr>
        <w:t>applied to any other funder (i</w:t>
      </w:r>
      <w:r w:rsidR="00E8240C" w:rsidRPr="007524EB">
        <w:rPr>
          <w:color w:val="DA291C" w:themeColor="accent1"/>
        </w:rPr>
        <w:t>.</w:t>
      </w:r>
      <w:r w:rsidR="00BE3123" w:rsidRPr="007524EB">
        <w:rPr>
          <w:color w:val="DA291C" w:themeColor="accent1"/>
        </w:rPr>
        <w:t>e. Canadian Red Cross or Community Foundations</w:t>
      </w:r>
      <w:r w:rsidR="00A06B8C" w:rsidRPr="007524EB">
        <w:rPr>
          <w:color w:val="DA291C" w:themeColor="accent1"/>
        </w:rPr>
        <w:t xml:space="preserve"> Can</w:t>
      </w:r>
      <w:r w:rsidR="00BE3123" w:rsidRPr="007524EB">
        <w:rPr>
          <w:color w:val="DA291C" w:themeColor="accent1"/>
        </w:rPr>
        <w:t>ada) for this specific request?</w:t>
      </w:r>
      <w:r w:rsidR="00BE3123" w:rsidRPr="00E60468">
        <w:rPr>
          <w:color w:val="DA291C" w:themeColor="accent1"/>
        </w:rPr>
        <w:t xml:space="preserve">  </w:t>
      </w:r>
    </w:p>
    <w:p w:rsidR="00A06B8C" w:rsidRPr="00890D98" w:rsidRDefault="00A06B8C" w:rsidP="007E130B">
      <w:pPr>
        <w:spacing w:after="0" w:line="240" w:lineRule="auto"/>
        <w:rPr>
          <w:rFonts w:ascii="Arial" w:eastAsia="Times New Roman" w:hAnsi="Arial" w:cs="Arial"/>
          <w:sz w:val="24"/>
          <w:szCs w:val="24"/>
        </w:rPr>
      </w:pPr>
    </w:p>
    <w:p w:rsidR="007E130B" w:rsidRPr="00E60468" w:rsidRDefault="00D6707B"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28531201"/>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83743627"/>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rsidTr="004C26B8">
        <w:tc>
          <w:tcPr>
            <w:tcW w:w="2335" w:type="dxa"/>
          </w:tcPr>
          <w:p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rsidR="007E130B" w:rsidRPr="00890D98" w:rsidRDefault="007E130B" w:rsidP="007262DB">
            <w:pPr>
              <w:spacing w:after="0" w:line="240" w:lineRule="auto"/>
              <w:rPr>
                <w:rFonts w:ascii="Arial" w:eastAsia="Times New Roman" w:hAnsi="Arial" w:cs="Arial"/>
                <w:sz w:val="24"/>
                <w:szCs w:val="24"/>
              </w:rPr>
            </w:pPr>
          </w:p>
        </w:tc>
        <w:tc>
          <w:tcPr>
            <w:tcW w:w="1983" w:type="dxa"/>
          </w:tcPr>
          <w:p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rsidR="007E130B" w:rsidRPr="00890D98" w:rsidRDefault="007E130B" w:rsidP="007262DB">
            <w:pPr>
              <w:spacing w:after="0" w:line="240" w:lineRule="auto"/>
              <w:rPr>
                <w:rFonts w:ascii="Arial" w:eastAsia="Times New Roman" w:hAnsi="Arial" w:cs="Arial"/>
                <w:sz w:val="24"/>
                <w:szCs w:val="24"/>
              </w:rPr>
            </w:pPr>
          </w:p>
        </w:tc>
        <w:tc>
          <w:tcPr>
            <w:tcW w:w="1726" w:type="dxa"/>
          </w:tcPr>
          <w:p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rsidR="00A06B8C" w:rsidRPr="00890D98" w:rsidRDefault="00A06B8C" w:rsidP="007262DB">
      <w:pPr>
        <w:spacing w:after="0" w:line="240" w:lineRule="auto"/>
        <w:ind w:left="720" w:firstLine="360"/>
        <w:rPr>
          <w:rFonts w:ascii="Arial" w:eastAsia="Times New Roman" w:hAnsi="Arial" w:cs="Arial"/>
          <w:sz w:val="24"/>
          <w:szCs w:val="24"/>
        </w:rPr>
      </w:pPr>
    </w:p>
    <w:p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rsidR="007E130B" w:rsidRPr="00E60468" w:rsidRDefault="00D6707B"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13465825"/>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480574402"/>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rsidR="00A06B8C" w:rsidRPr="00890D98" w:rsidRDefault="00A06B8C" w:rsidP="007E130B">
      <w:pPr>
        <w:spacing w:after="0" w:line="240" w:lineRule="auto"/>
        <w:rPr>
          <w:rFonts w:ascii="Arial" w:eastAsia="Times New Roman" w:hAnsi="Arial" w:cs="Arial"/>
          <w:sz w:val="24"/>
          <w:szCs w:val="24"/>
        </w:rPr>
      </w:pPr>
    </w:p>
    <w:p w:rsidR="00BE3123" w:rsidRPr="00890D98" w:rsidRDefault="00BE3123" w:rsidP="007262DB">
      <w:pPr>
        <w:spacing w:after="0" w:line="240" w:lineRule="auto"/>
        <w:rPr>
          <w:rFonts w:ascii="Arial" w:eastAsia="Times New Roman" w:hAnsi="Arial" w:cs="Arial"/>
          <w:sz w:val="24"/>
          <w:szCs w:val="24"/>
        </w:rPr>
      </w:pPr>
    </w:p>
    <w:p w:rsidR="00DB10E9" w:rsidRPr="00890D98" w:rsidRDefault="00DB10E9" w:rsidP="007262DB">
      <w:pPr>
        <w:spacing w:after="0" w:line="240" w:lineRule="auto"/>
        <w:rPr>
          <w:rFonts w:ascii="Arial" w:hAnsi="Arial" w:cs="Arial"/>
          <w:i/>
          <w:color w:val="000000"/>
          <w:sz w:val="24"/>
          <w:szCs w:val="24"/>
        </w:rPr>
      </w:pPr>
    </w:p>
    <w:p w:rsidR="00811A39" w:rsidRPr="00890D98" w:rsidRDefault="00811A39" w:rsidP="007262DB">
      <w:pPr>
        <w:spacing w:after="0" w:line="240" w:lineRule="auto"/>
        <w:rPr>
          <w:rFonts w:ascii="Arial" w:hAnsi="Arial" w:cs="Arial"/>
          <w:i/>
          <w:color w:val="000000"/>
          <w:sz w:val="24"/>
          <w:szCs w:val="24"/>
        </w:rPr>
      </w:pPr>
    </w:p>
    <w:p w:rsidR="00811A39" w:rsidRPr="00890D98" w:rsidRDefault="00811A39" w:rsidP="007262DB">
      <w:pPr>
        <w:spacing w:after="0" w:line="240" w:lineRule="auto"/>
        <w:rPr>
          <w:rFonts w:ascii="Arial" w:hAnsi="Arial" w:cs="Arial"/>
          <w:i/>
          <w:color w:val="000000"/>
          <w:sz w:val="24"/>
          <w:szCs w:val="24"/>
        </w:rPr>
      </w:pPr>
    </w:p>
    <w:p w:rsidR="00811A39" w:rsidRPr="00890D98" w:rsidRDefault="00811A39" w:rsidP="007262DB">
      <w:pPr>
        <w:spacing w:after="0" w:line="240" w:lineRule="auto"/>
        <w:rPr>
          <w:rFonts w:ascii="Arial" w:hAnsi="Arial" w:cs="Arial"/>
          <w:i/>
          <w:color w:val="000000"/>
          <w:sz w:val="24"/>
          <w:szCs w:val="24"/>
        </w:rPr>
      </w:pPr>
    </w:p>
    <w:p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rsidR="003C6051" w:rsidRPr="00E60468" w:rsidRDefault="00811A39" w:rsidP="004C26B8">
      <w:pPr>
        <w:pStyle w:val="Heading1"/>
        <w:rPr>
          <w:color w:val="auto"/>
          <w:highlight w:val="white"/>
        </w:rPr>
      </w:pPr>
      <w:r w:rsidRPr="00E60468">
        <w:rPr>
          <w:color w:val="auto"/>
          <w:highlight w:val="white"/>
        </w:rPr>
        <w:lastRenderedPageBreak/>
        <w:t>SECTION 2 – THE QUALIFIED DONEE</w:t>
      </w:r>
      <w:r w:rsidR="00BE3123" w:rsidRPr="00E60468">
        <w:rPr>
          <w:color w:val="auto"/>
          <w:highlight w:val="white"/>
        </w:rPr>
        <w:t xml:space="preserve"> </w:t>
      </w:r>
      <w:r w:rsidRPr="00E60468">
        <w:rPr>
          <w:color w:val="auto"/>
          <w:highlight w:val="white"/>
        </w:rPr>
        <w:t xml:space="preserve">(Your </w:t>
      </w:r>
      <w:r w:rsidR="00BE3123" w:rsidRPr="00E60468">
        <w:rPr>
          <w:color w:val="auto"/>
          <w:highlight w:val="white"/>
        </w:rPr>
        <w:t>Organization</w:t>
      </w:r>
      <w:r w:rsidRPr="00E60468">
        <w:rPr>
          <w:color w:val="auto"/>
          <w:highlight w:val="white"/>
        </w:rPr>
        <w:t>)</w:t>
      </w:r>
    </w:p>
    <w:p w:rsidR="00811A39" w:rsidRPr="00890D98" w:rsidRDefault="00811A39" w:rsidP="007262DB">
      <w:pPr>
        <w:pStyle w:val="TableHeading"/>
        <w:spacing w:after="0" w:line="240" w:lineRule="auto"/>
        <w:jc w:val="left"/>
        <w:rPr>
          <w:rFonts w:ascii="Arial" w:hAnsi="Arial" w:cs="Arial"/>
          <w:sz w:val="24"/>
          <w:szCs w:val="24"/>
        </w:rPr>
      </w:pPr>
      <w:bookmarkStart w:id="2" w:name="cf_1320664_label_tr"/>
      <w:bookmarkEnd w:id="2"/>
    </w:p>
    <w:p w:rsidR="007262DB" w:rsidRPr="00E60468" w:rsidRDefault="009337EC" w:rsidP="00E60468">
      <w:pPr>
        <w:pStyle w:val="Heading5"/>
        <w:ind w:left="450" w:hanging="450"/>
        <w:rPr>
          <w:color w:val="DA291C" w:themeColor="accent1"/>
        </w:rPr>
      </w:pPr>
      <w:r w:rsidRPr="00E60468">
        <w:rPr>
          <w:color w:val="DA291C" w:themeColor="accent1"/>
        </w:rPr>
        <w:t xml:space="preserve">2.1 </w:t>
      </w:r>
      <w:r w:rsidR="00A06B8C" w:rsidRPr="00E60468">
        <w:rPr>
          <w:color w:val="DA291C" w:themeColor="accent1"/>
        </w:rPr>
        <w:t xml:space="preserve">Who is the contact person for this application?  </w:t>
      </w:r>
    </w:p>
    <w:p w:rsidR="007262DB" w:rsidRPr="00890D98" w:rsidRDefault="007262D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rsidTr="00E604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Name:</w:t>
            </w:r>
          </w:p>
        </w:tc>
        <w:tc>
          <w:tcPr>
            <w:tcW w:w="7534" w:type="dxa"/>
            <w:vAlign w:val="center"/>
          </w:tcPr>
          <w:p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Position Title:</w:t>
            </w:r>
          </w:p>
        </w:tc>
        <w:tc>
          <w:tcPr>
            <w:tcW w:w="7534" w:type="dxa"/>
            <w:vAlign w:val="center"/>
          </w:tcPr>
          <w:p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Email:</w:t>
            </w:r>
          </w:p>
        </w:tc>
        <w:tc>
          <w:tcPr>
            <w:tcW w:w="7534" w:type="dxa"/>
            <w:vAlign w:val="center"/>
          </w:tcPr>
          <w:p w:rsidR="007E130B" w:rsidRPr="00890D98" w:rsidRDefault="007E130B" w:rsidP="00E60468">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C96A87"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Phone Number:</w:t>
            </w:r>
          </w:p>
        </w:tc>
        <w:tc>
          <w:tcPr>
            <w:tcW w:w="7534" w:type="dxa"/>
            <w:vAlign w:val="center"/>
          </w:tcPr>
          <w:p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E130B" w:rsidRPr="00890D98" w:rsidRDefault="007E130B" w:rsidP="007262DB">
      <w:pPr>
        <w:pStyle w:val="TableHeading"/>
        <w:spacing w:after="0" w:line="240" w:lineRule="auto"/>
        <w:jc w:val="left"/>
        <w:rPr>
          <w:rFonts w:ascii="Arial" w:hAnsi="Arial" w:cs="Arial"/>
          <w:sz w:val="24"/>
          <w:szCs w:val="24"/>
        </w:rPr>
      </w:pPr>
    </w:p>
    <w:p w:rsidR="00D01623" w:rsidRPr="00890D98" w:rsidRDefault="00D01623" w:rsidP="007262DB">
      <w:pPr>
        <w:pStyle w:val="TableHeading"/>
        <w:spacing w:after="0" w:line="240" w:lineRule="auto"/>
        <w:jc w:val="left"/>
        <w:rPr>
          <w:rFonts w:ascii="Arial" w:hAnsi="Arial" w:cs="Arial"/>
          <w:sz w:val="24"/>
          <w:szCs w:val="24"/>
        </w:rPr>
      </w:pPr>
    </w:p>
    <w:p w:rsidR="007262DB" w:rsidRPr="00890D98" w:rsidRDefault="007262DB" w:rsidP="007262DB">
      <w:pPr>
        <w:pStyle w:val="TableHeading"/>
        <w:spacing w:after="0" w:line="240" w:lineRule="auto"/>
        <w:jc w:val="left"/>
        <w:rPr>
          <w:rFonts w:ascii="Arial" w:hAnsi="Arial" w:cs="Arial"/>
          <w:sz w:val="24"/>
          <w:szCs w:val="24"/>
        </w:rPr>
      </w:pPr>
    </w:p>
    <w:p w:rsidR="007262DB" w:rsidRPr="00E60468" w:rsidRDefault="009337EC" w:rsidP="00E60468">
      <w:pPr>
        <w:pStyle w:val="Heading5"/>
        <w:ind w:left="450" w:hanging="450"/>
        <w:rPr>
          <w:color w:val="DA291C" w:themeColor="accent1"/>
        </w:rPr>
      </w:pPr>
      <w:r w:rsidRPr="00E60468">
        <w:rPr>
          <w:color w:val="DA291C" w:themeColor="accent1"/>
        </w:rPr>
        <w:t xml:space="preserve">2.2 </w:t>
      </w:r>
      <w:r w:rsidR="00A06B8C" w:rsidRPr="00E60468">
        <w:rPr>
          <w:color w:val="DA291C" w:themeColor="accent1"/>
        </w:rPr>
        <w:t xml:space="preserve">Which </w:t>
      </w:r>
      <w:r w:rsidR="00F87571" w:rsidRPr="00E60468">
        <w:rPr>
          <w:color w:val="DA291C" w:themeColor="accent1"/>
        </w:rPr>
        <w:t xml:space="preserve">organization </w:t>
      </w:r>
      <w:r w:rsidR="00A06B8C" w:rsidRPr="00E60468">
        <w:rPr>
          <w:color w:val="DA291C" w:themeColor="accent1"/>
        </w:rPr>
        <w:t xml:space="preserve">is the qualified donee?  </w:t>
      </w:r>
    </w:p>
    <w:p w:rsidR="007E130B" w:rsidRPr="00890D98" w:rsidRDefault="007E130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rsidTr="00E6046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E60468"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Organization Name </w:t>
            </w:r>
          </w:p>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(legal name):</w:t>
            </w:r>
          </w:p>
        </w:tc>
        <w:tc>
          <w:tcPr>
            <w:tcW w:w="7534" w:type="dxa"/>
          </w:tcPr>
          <w:p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Street Address or P.O. Box:</w:t>
            </w:r>
          </w:p>
        </w:tc>
        <w:tc>
          <w:tcPr>
            <w:tcW w:w="7534" w:type="dxa"/>
          </w:tcPr>
          <w:p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Community/Region Name:</w:t>
            </w:r>
          </w:p>
        </w:tc>
        <w:tc>
          <w:tcPr>
            <w:tcW w:w="7534" w:type="dxa"/>
          </w:tcPr>
          <w:p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Province or Territory:</w:t>
            </w:r>
          </w:p>
        </w:tc>
        <w:tc>
          <w:tcPr>
            <w:tcW w:w="7534" w:type="dxa"/>
          </w:tcPr>
          <w:p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Postal Code:</w:t>
            </w:r>
          </w:p>
        </w:tc>
        <w:tc>
          <w:tcPr>
            <w:tcW w:w="7534" w:type="dxa"/>
          </w:tcPr>
          <w:p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Agency Website:</w:t>
            </w:r>
          </w:p>
        </w:tc>
        <w:tc>
          <w:tcPr>
            <w:tcW w:w="7534" w:type="dxa"/>
          </w:tcPr>
          <w:p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Other Social Media</w:t>
            </w:r>
            <w:r w:rsidR="00D6707B">
              <w:rPr>
                <w:rFonts w:ascii="Arial" w:hAnsi="Arial" w:cs="Arial"/>
                <w:sz w:val="24"/>
                <w:szCs w:val="24"/>
              </w:rPr>
              <w:t xml:space="preserve"> (Twitter, Instagram, Facebook)</w:t>
            </w:r>
            <w:r w:rsidRPr="00213C28">
              <w:rPr>
                <w:rFonts w:ascii="Arial" w:hAnsi="Arial" w:cs="Arial"/>
                <w:sz w:val="24"/>
                <w:szCs w:val="24"/>
              </w:rPr>
              <w:t>:</w:t>
            </w:r>
          </w:p>
        </w:tc>
        <w:tc>
          <w:tcPr>
            <w:tcW w:w="7534" w:type="dxa"/>
          </w:tcPr>
          <w:p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Charitable Number / Incorporation Number:  </w:t>
            </w:r>
          </w:p>
        </w:tc>
        <w:tc>
          <w:tcPr>
            <w:tcW w:w="7534" w:type="dxa"/>
          </w:tcPr>
          <w:p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Organization Mission (maximum 25 words):</w:t>
            </w:r>
          </w:p>
        </w:tc>
        <w:tc>
          <w:tcPr>
            <w:tcW w:w="7534" w:type="dxa"/>
          </w:tcPr>
          <w:p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0108A" w:rsidRDefault="00A0108A" w:rsidP="007262DB">
      <w:pPr>
        <w:spacing w:after="0" w:line="240" w:lineRule="auto"/>
        <w:rPr>
          <w:rFonts w:ascii="Arial" w:eastAsia="Times New Roman" w:hAnsi="Arial" w:cs="Arial"/>
          <w:b/>
          <w:bCs/>
          <w:sz w:val="24"/>
          <w:szCs w:val="24"/>
          <w:highlight w:val="white"/>
        </w:rPr>
      </w:pPr>
    </w:p>
    <w:p w:rsidR="00E36266" w:rsidRDefault="00E36266" w:rsidP="007262DB">
      <w:pPr>
        <w:spacing w:after="0" w:line="240" w:lineRule="auto"/>
        <w:rPr>
          <w:rFonts w:ascii="Arial" w:eastAsia="Times New Roman" w:hAnsi="Arial" w:cs="Arial"/>
          <w:b/>
          <w:bCs/>
          <w:sz w:val="24"/>
          <w:szCs w:val="24"/>
          <w:highlight w:val="white"/>
        </w:rPr>
      </w:pPr>
    </w:p>
    <w:p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rsidR="00D141D6" w:rsidRPr="00E60468" w:rsidRDefault="007E130B" w:rsidP="00213C28">
      <w:pPr>
        <w:pStyle w:val="Heading1"/>
        <w:spacing w:after="120"/>
        <w:rPr>
          <w:color w:val="auto"/>
          <w:highlight w:val="white"/>
        </w:rPr>
      </w:pPr>
      <w:r w:rsidRPr="00E60468">
        <w:rPr>
          <w:color w:val="auto"/>
          <w:highlight w:val="white"/>
        </w:rPr>
        <w:lastRenderedPageBreak/>
        <w:t>S</w:t>
      </w:r>
      <w:r w:rsidR="00811A39" w:rsidRPr="00E60468">
        <w:rPr>
          <w:color w:val="auto"/>
          <w:highlight w:val="white"/>
        </w:rPr>
        <w:t>ECTION 3 – SERVICE INFORMATION</w:t>
      </w:r>
    </w:p>
    <w:tbl>
      <w:tblPr>
        <w:tblStyle w:val="PlainTable2"/>
        <w:tblW w:w="0" w:type="auto"/>
        <w:tblLook w:val="04A0" w:firstRow="1" w:lastRow="0" w:firstColumn="1" w:lastColumn="0" w:noHBand="0" w:noVBand="1"/>
      </w:tblPr>
      <w:tblGrid>
        <w:gridCol w:w="2694"/>
        <w:gridCol w:w="8096"/>
      </w:tblGrid>
      <w:tr w:rsidR="007E130B" w:rsidRPr="00890D98" w:rsidTr="00E6046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Service Name:</w:t>
            </w:r>
          </w:p>
        </w:tc>
        <w:tc>
          <w:tcPr>
            <w:tcW w:w="8096" w:type="dxa"/>
          </w:tcPr>
          <w:p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One-Line Description (max 25 words):</w:t>
            </w:r>
          </w:p>
        </w:tc>
        <w:tc>
          <w:tcPr>
            <w:tcW w:w="8096" w:type="dxa"/>
          </w:tcPr>
          <w:p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262DB" w:rsidRPr="00890D98" w:rsidRDefault="007262DB" w:rsidP="007262DB">
      <w:pPr>
        <w:spacing w:after="0" w:line="240" w:lineRule="auto"/>
        <w:rPr>
          <w:rFonts w:ascii="Arial" w:eastAsia="Times New Roman" w:hAnsi="Arial" w:cs="Arial"/>
          <w:b/>
          <w:bCs/>
          <w:sz w:val="24"/>
          <w:szCs w:val="24"/>
          <w:highlight w:val="white"/>
        </w:rPr>
      </w:pPr>
    </w:p>
    <w:p w:rsidR="00A06B8C" w:rsidRPr="00E60468" w:rsidRDefault="009337EC" w:rsidP="00E60468">
      <w:pPr>
        <w:pStyle w:val="Heading5"/>
        <w:ind w:left="450" w:hanging="450"/>
        <w:rPr>
          <w:color w:val="DA291C" w:themeColor="accent1"/>
        </w:rPr>
      </w:pPr>
      <w:r w:rsidRPr="00E60468">
        <w:rPr>
          <w:color w:val="DA291C" w:themeColor="accent1"/>
        </w:rPr>
        <w:t xml:space="preserve">3.1 </w:t>
      </w:r>
      <w:r w:rsidR="00A06B8C" w:rsidRPr="00E60468">
        <w:rPr>
          <w:color w:val="DA291C" w:themeColor="accent1"/>
        </w:rPr>
        <w:t>Vulnerable Populations Served</w:t>
      </w:r>
    </w:p>
    <w:p w:rsidR="00A06B8C" w:rsidRPr="00E60468" w:rsidRDefault="007E130B"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Use the columns to s</w:t>
      </w:r>
      <w:r w:rsidR="00A06B8C" w:rsidRPr="00E60468">
        <w:rPr>
          <w:rFonts w:ascii="Arial" w:eastAsia="Times New Roman" w:hAnsi="Arial" w:cs="Arial"/>
          <w:sz w:val="24"/>
          <w:szCs w:val="24"/>
          <w:highlight w:val="white"/>
        </w:rPr>
        <w:t xml:space="preserve">elect Primary (up to three) and </w:t>
      </w:r>
      <w:r w:rsidRPr="00E60468">
        <w:rPr>
          <w:rFonts w:ascii="Arial" w:eastAsia="Times New Roman" w:hAnsi="Arial" w:cs="Arial"/>
          <w:sz w:val="24"/>
          <w:szCs w:val="24"/>
          <w:highlight w:val="white"/>
        </w:rPr>
        <w:t>A</w:t>
      </w:r>
      <w:r w:rsidR="00A06B8C" w:rsidRPr="00E60468">
        <w:rPr>
          <w:rFonts w:ascii="Arial" w:eastAsia="Times New Roman" w:hAnsi="Arial" w:cs="Arial"/>
          <w:sz w:val="24"/>
          <w:szCs w:val="24"/>
          <w:highlight w:val="white"/>
        </w:rPr>
        <w:t>ll who apply:</w:t>
      </w:r>
      <w:r w:rsidR="00A06B8C" w:rsidRPr="00E60468">
        <w:rPr>
          <w:rFonts w:ascii="Arial" w:eastAsia="Times New Roman" w:hAnsi="Arial" w:cs="Arial"/>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rsidTr="00C96A87">
        <w:trPr>
          <w:tblHeader/>
        </w:trPr>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rsidTr="00C96A87">
        <w:tc>
          <w:tcPr>
            <w:tcW w:w="1323" w:type="dxa"/>
            <w:tcBorders>
              <w:top w:val="single" w:sz="4" w:space="0" w:color="auto"/>
              <w:left w:val="nil"/>
              <w:bottom w:val="single" w:sz="4" w:space="0" w:color="auto"/>
              <w:right w:val="nil"/>
            </w:tcBorders>
          </w:tcPr>
          <w:p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3" w:name="_Hlk40042130"/>
          </w:p>
        </w:tc>
        <w:tc>
          <w:tcPr>
            <w:tcW w:w="1371" w:type="dxa"/>
            <w:tcBorders>
              <w:top w:val="single" w:sz="4" w:space="0" w:color="auto"/>
              <w:left w:val="nil"/>
              <w:bottom w:val="single" w:sz="4" w:space="0" w:color="auto"/>
              <w:right w:val="nil"/>
            </w:tcBorders>
          </w:tcPr>
          <w:p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rsidR="007E130B" w:rsidRPr="00890D98" w:rsidRDefault="007E130B" w:rsidP="00A06B8C">
            <w:pPr>
              <w:spacing w:after="0" w:line="240" w:lineRule="auto"/>
              <w:rPr>
                <w:rFonts w:ascii="Arial" w:eastAsia="Times New Roman" w:hAnsi="Arial" w:cs="Arial"/>
                <w:b/>
                <w:bCs/>
                <w:i/>
                <w:iCs/>
                <w:sz w:val="24"/>
                <w:szCs w:val="24"/>
                <w:highlight w:val="white"/>
              </w:rPr>
            </w:pPr>
          </w:p>
          <w:p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rsidTr="00C96A87">
        <w:tc>
          <w:tcPr>
            <w:tcW w:w="1323" w:type="dxa"/>
            <w:tcBorders>
              <w:top w:val="single" w:sz="4" w:space="0" w:color="auto"/>
              <w:left w:val="nil"/>
              <w:bottom w:val="single" w:sz="4" w:space="0" w:color="auto"/>
              <w:right w:val="nil"/>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7E130B" w:rsidRPr="00890D98" w:rsidRDefault="007E130B" w:rsidP="00A06B8C">
            <w:pPr>
              <w:spacing w:after="0" w:line="240" w:lineRule="auto"/>
              <w:rPr>
                <w:rFonts w:ascii="Arial" w:eastAsia="Times New Roman" w:hAnsi="Arial" w:cs="Arial"/>
                <w:b/>
                <w:bCs/>
                <w:i/>
                <w:iCs/>
                <w:sz w:val="24"/>
                <w:szCs w:val="24"/>
                <w:highlight w:val="white"/>
              </w:rPr>
            </w:pPr>
          </w:p>
          <w:p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rsidTr="00C96A87">
        <w:tc>
          <w:tcPr>
            <w:tcW w:w="1323" w:type="dxa"/>
            <w:tcBorders>
              <w:top w:val="single" w:sz="4" w:space="0" w:color="auto"/>
              <w:left w:val="nil"/>
              <w:bottom w:val="single" w:sz="4" w:space="0" w:color="auto"/>
              <w:right w:val="nil"/>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7E130B" w:rsidRPr="00890D98" w:rsidRDefault="007E130B" w:rsidP="00A06B8C">
            <w:pPr>
              <w:spacing w:after="0" w:line="240" w:lineRule="auto"/>
              <w:rPr>
                <w:rFonts w:ascii="Arial" w:eastAsia="Times New Roman" w:hAnsi="Arial" w:cs="Arial"/>
                <w:b/>
                <w:bCs/>
                <w:i/>
                <w:iCs/>
                <w:sz w:val="24"/>
                <w:szCs w:val="24"/>
                <w:highlight w:val="white"/>
              </w:rPr>
            </w:pPr>
          </w:p>
          <w:p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rsidTr="00C96A87">
        <w:tc>
          <w:tcPr>
            <w:tcW w:w="1323" w:type="dxa"/>
            <w:tcBorders>
              <w:top w:val="single" w:sz="4" w:space="0" w:color="auto"/>
              <w:left w:val="nil"/>
              <w:bottom w:val="single" w:sz="4" w:space="0" w:color="auto"/>
              <w:right w:val="nil"/>
            </w:tcBorders>
          </w:tcPr>
          <w:p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7E130B" w:rsidRPr="00890D98" w:rsidRDefault="007E130B" w:rsidP="00A06B8C">
            <w:pPr>
              <w:spacing w:after="0" w:line="240" w:lineRule="auto"/>
              <w:rPr>
                <w:rFonts w:ascii="Arial" w:eastAsia="Times New Roman" w:hAnsi="Arial" w:cs="Arial"/>
                <w:b/>
                <w:bCs/>
                <w:i/>
                <w:iCs/>
                <w:sz w:val="24"/>
                <w:szCs w:val="24"/>
                <w:highlight w:val="white"/>
              </w:rPr>
            </w:pPr>
          </w:p>
          <w:p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rsidTr="00C96A87">
        <w:tc>
          <w:tcPr>
            <w:tcW w:w="1323"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081231" w:rsidRPr="00890D98" w:rsidRDefault="00081231" w:rsidP="00081231">
            <w:pPr>
              <w:spacing w:after="0" w:line="240" w:lineRule="auto"/>
              <w:rPr>
                <w:rFonts w:ascii="Arial" w:eastAsia="Times New Roman" w:hAnsi="Arial" w:cs="Arial"/>
                <w:b/>
                <w:bCs/>
                <w:i/>
                <w:iCs/>
                <w:sz w:val="24"/>
                <w:szCs w:val="24"/>
                <w:highlight w:val="white"/>
              </w:rPr>
            </w:pPr>
          </w:p>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rsidTr="00C96A87">
        <w:tc>
          <w:tcPr>
            <w:tcW w:w="1323" w:type="dxa"/>
            <w:tcBorders>
              <w:top w:val="single" w:sz="4" w:space="0" w:color="auto"/>
              <w:left w:val="nil"/>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b/>
                <w:bCs/>
                <w:i/>
                <w:iCs/>
                <w:sz w:val="24"/>
                <w:szCs w:val="24"/>
                <w:highlight w:val="white"/>
              </w:rPr>
            </w:pPr>
          </w:p>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Workers in the informal </w:t>
            </w:r>
            <w:proofErr w:type="spellStart"/>
            <w:r w:rsidRPr="00890D98">
              <w:rPr>
                <w:rFonts w:ascii="Arial" w:eastAsia="Times New Roman" w:hAnsi="Arial" w:cs="Arial"/>
                <w:sz w:val="24"/>
                <w:szCs w:val="24"/>
                <w:highlight w:val="white"/>
              </w:rPr>
              <w:t>labour</w:t>
            </w:r>
            <w:proofErr w:type="spellEnd"/>
            <w:r w:rsidRPr="00890D98">
              <w:rPr>
                <w:rFonts w:ascii="Arial" w:eastAsia="Times New Roman" w:hAnsi="Arial" w:cs="Arial"/>
                <w:sz w:val="24"/>
                <w:szCs w:val="24"/>
                <w:highlight w:val="white"/>
              </w:rPr>
              <w:t xml:space="preserve"> market</w:t>
            </w:r>
          </w:p>
        </w:tc>
      </w:tr>
      <w:tr w:rsidR="00081231" w:rsidRPr="00890D98" w:rsidTr="00C96A87">
        <w:tc>
          <w:tcPr>
            <w:tcW w:w="1323"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081231" w:rsidRPr="00890D98" w:rsidRDefault="00081231" w:rsidP="00081231">
            <w:pPr>
              <w:spacing w:after="0" w:line="240" w:lineRule="auto"/>
              <w:rPr>
                <w:rFonts w:ascii="Arial" w:eastAsia="Times New Roman" w:hAnsi="Arial" w:cs="Arial"/>
                <w:b/>
                <w:bCs/>
                <w:i/>
                <w:iCs/>
                <w:sz w:val="24"/>
                <w:szCs w:val="24"/>
                <w:highlight w:val="white"/>
              </w:rPr>
            </w:pPr>
          </w:p>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rsidTr="00C96A87">
        <w:tc>
          <w:tcPr>
            <w:tcW w:w="1323"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081231" w:rsidRPr="00890D98" w:rsidRDefault="00081231" w:rsidP="00081231">
            <w:pPr>
              <w:spacing w:after="0" w:line="240" w:lineRule="auto"/>
              <w:rPr>
                <w:rFonts w:ascii="Arial" w:eastAsia="Times New Roman" w:hAnsi="Arial" w:cs="Arial"/>
                <w:b/>
                <w:bCs/>
                <w:i/>
                <w:iCs/>
                <w:sz w:val="24"/>
                <w:szCs w:val="24"/>
                <w:highlight w:val="white"/>
              </w:rPr>
            </w:pPr>
          </w:p>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3"/>
    </w:tbl>
    <w:p w:rsidR="00A06B8C" w:rsidRPr="00890D98" w:rsidRDefault="00A06B8C" w:rsidP="007262DB">
      <w:pPr>
        <w:spacing w:after="0" w:line="240" w:lineRule="auto"/>
        <w:rPr>
          <w:rFonts w:ascii="Arial" w:eastAsia="Times New Roman" w:hAnsi="Arial" w:cs="Arial"/>
          <w:b/>
          <w:bCs/>
          <w:sz w:val="24"/>
          <w:szCs w:val="24"/>
          <w:highlight w:val="white"/>
        </w:rPr>
      </w:pPr>
    </w:p>
    <w:p w:rsidR="001F1F82" w:rsidRPr="00E60468" w:rsidRDefault="009337EC" w:rsidP="00E60468">
      <w:pPr>
        <w:pStyle w:val="Heading5"/>
        <w:ind w:left="450" w:hanging="450"/>
        <w:rPr>
          <w:color w:val="DA291C" w:themeColor="accent1"/>
        </w:rPr>
      </w:pPr>
      <w:r w:rsidRPr="00E60468">
        <w:rPr>
          <w:color w:val="DA291C" w:themeColor="accent1"/>
        </w:rPr>
        <w:t xml:space="preserve">3.2 </w:t>
      </w:r>
      <w:r w:rsidR="001F1F82" w:rsidRPr="00E60468">
        <w:rPr>
          <w:color w:val="DA291C" w:themeColor="accent1"/>
        </w:rPr>
        <w:t>Service Types and Outputs Tracking</w:t>
      </w:r>
    </w:p>
    <w:p w:rsidR="001F1F82" w:rsidRPr="00E60468" w:rsidRDefault="001F1F82" w:rsidP="00E60468">
      <w:pPr>
        <w:spacing w:before="120"/>
        <w:rPr>
          <w:rFonts w:ascii="Arial" w:hAnsi="Arial" w:cs="Arial"/>
          <w:sz w:val="24"/>
          <w:szCs w:val="24"/>
          <w:highlight w:val="white"/>
        </w:rPr>
      </w:pPr>
      <w:r w:rsidRPr="00E60468">
        <w:rPr>
          <w:rFonts w:ascii="Arial" w:hAnsi="Arial" w:cs="Arial"/>
          <w:sz w:val="24"/>
          <w:szCs w:val="24"/>
          <w:highlight w:val="white"/>
        </w:rPr>
        <w:t xml:space="preserve">Select all of the services that apply and a </w:t>
      </w:r>
      <w:r w:rsidRPr="009814FB">
        <w:rPr>
          <w:rFonts w:ascii="Arial" w:hAnsi="Arial" w:cs="Arial"/>
          <w:sz w:val="24"/>
          <w:szCs w:val="24"/>
          <w:highlight w:val="white"/>
          <w:u w:val="single"/>
        </w:rPr>
        <w:t>minimum</w:t>
      </w:r>
      <w:r w:rsidRPr="00E60468">
        <w:rPr>
          <w:rFonts w:ascii="Arial" w:hAnsi="Arial" w:cs="Arial"/>
          <w:sz w:val="24"/>
          <w:szCs w:val="24"/>
          <w:highlight w:val="white"/>
        </w:rPr>
        <w:t xml:space="preserve"> of three outputs for tracking:</w:t>
      </w:r>
    </w:p>
    <w:p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8"/>
      </w:tblGrid>
      <w:tr w:rsidR="001F1F82" w:rsidRPr="00890D98" w:rsidTr="00C96A87">
        <w:trPr>
          <w:tblHeader/>
        </w:trPr>
        <w:tc>
          <w:tcPr>
            <w:tcW w:w="1237" w:type="dxa"/>
            <w:tcBorders>
              <w:top w:val="single" w:sz="4" w:space="0" w:color="auto"/>
              <w:left w:val="single" w:sz="4" w:space="0" w:color="auto"/>
              <w:bottom w:val="single" w:sz="4" w:space="0" w:color="auto"/>
            </w:tcBorders>
          </w:tcPr>
          <w:p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rsidTr="00C96A87">
        <w:tc>
          <w:tcPr>
            <w:tcW w:w="1237" w:type="dxa"/>
            <w:tcBorders>
              <w:top w:val="nil"/>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4"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Content>
              <w:p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bookmarkStart w:id="5" w:name="_Hlk40100844"/>
            <w:r w:rsidRPr="00890D98">
              <w:rPr>
                <w:rFonts w:ascii="Arial" w:hAnsi="Arial" w:cs="Arial"/>
                <w:sz w:val="24"/>
                <w:szCs w:val="24"/>
              </w:rPr>
              <w:t># of individual or families connected to income support programs</w:t>
            </w:r>
            <w:bookmarkEnd w:id="5"/>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bookmarkStart w:id="6"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6"/>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rsidTr="00C96A87">
        <w:tc>
          <w:tcPr>
            <w:tcW w:w="1237" w:type="dxa"/>
            <w:tcBorders>
              <w:top w:val="single" w:sz="4" w:space="0" w:color="auto"/>
              <w:left w:val="single" w:sz="4" w:space="0" w:color="auto"/>
              <w:bottom w:val="nil"/>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Content>
            <w:tc>
              <w:tcPr>
                <w:tcW w:w="1265" w:type="dxa"/>
                <w:tcBorders>
                  <w:top w:val="single" w:sz="4" w:space="0" w:color="auto"/>
                  <w:bottom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nil"/>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rsidTr="00213C28">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213C28">
        <w:tc>
          <w:tcPr>
            <w:tcW w:w="1237" w:type="dxa"/>
            <w:tcBorders>
              <w:top w:val="single" w:sz="4" w:space="0" w:color="auto"/>
              <w:bottom w:val="nil"/>
              <w:right w:val="nil"/>
            </w:tcBorders>
          </w:tcPr>
          <w:p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nil"/>
              <w:right w:val="nil"/>
            </w:tcBorders>
          </w:tcPr>
          <w:p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nil"/>
              <w:right w:val="nil"/>
            </w:tcBorders>
          </w:tcPr>
          <w:p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4"/>
    </w:tbl>
    <w:p w:rsidR="00AD24B0" w:rsidRPr="00890D98" w:rsidRDefault="00AD24B0" w:rsidP="00AD24B0">
      <w:pPr>
        <w:spacing w:after="0" w:line="240" w:lineRule="auto"/>
        <w:rPr>
          <w:rFonts w:ascii="Arial" w:eastAsia="Times New Roman" w:hAnsi="Arial" w:cs="Arial"/>
          <w:b/>
          <w:bCs/>
          <w:sz w:val="24"/>
          <w:szCs w:val="24"/>
          <w:highlight w:val="white"/>
        </w:rPr>
      </w:pPr>
    </w:p>
    <w:p w:rsidR="00AD24B0" w:rsidRDefault="00AD24B0" w:rsidP="00AD24B0">
      <w:pPr>
        <w:spacing w:after="0" w:line="240" w:lineRule="auto"/>
        <w:rPr>
          <w:rFonts w:ascii="Arial" w:eastAsia="Times New Roman" w:hAnsi="Arial" w:cs="Arial"/>
          <w:b/>
          <w:bCs/>
          <w:sz w:val="24"/>
          <w:szCs w:val="24"/>
          <w:highlight w:val="white"/>
        </w:rPr>
      </w:pPr>
    </w:p>
    <w:p w:rsidR="00EE6A25" w:rsidRDefault="00EE6A25" w:rsidP="00AD24B0">
      <w:pPr>
        <w:spacing w:after="0" w:line="240" w:lineRule="auto"/>
        <w:rPr>
          <w:rFonts w:ascii="Arial" w:eastAsia="Times New Roman" w:hAnsi="Arial" w:cs="Arial"/>
          <w:b/>
          <w:bCs/>
          <w:sz w:val="24"/>
          <w:szCs w:val="24"/>
          <w:highlight w:val="white"/>
        </w:rPr>
      </w:pPr>
    </w:p>
    <w:p w:rsidR="00EE6A25" w:rsidRPr="00890D98" w:rsidRDefault="00EE6A25" w:rsidP="00AD24B0">
      <w:pPr>
        <w:spacing w:after="0" w:line="240" w:lineRule="auto"/>
        <w:rPr>
          <w:rFonts w:ascii="Arial" w:eastAsia="Times New Roman" w:hAnsi="Arial" w:cs="Arial"/>
          <w:b/>
          <w:bCs/>
          <w:sz w:val="24"/>
          <w:szCs w:val="24"/>
          <w:highlight w:val="white"/>
        </w:rPr>
      </w:pPr>
    </w:p>
    <w:p w:rsidR="00AD24B0" w:rsidRPr="00E60468" w:rsidRDefault="009337EC" w:rsidP="00E60468">
      <w:pPr>
        <w:pStyle w:val="Heading5"/>
        <w:ind w:left="450" w:hanging="450"/>
        <w:rPr>
          <w:color w:val="DA291C" w:themeColor="accent1"/>
        </w:rPr>
      </w:pPr>
      <w:r w:rsidRPr="00E60468">
        <w:rPr>
          <w:color w:val="DA291C" w:themeColor="accent1"/>
        </w:rPr>
        <w:lastRenderedPageBreak/>
        <w:t xml:space="preserve">3.3 </w:t>
      </w:r>
      <w:r w:rsidR="0012339D" w:rsidRPr="00E60468">
        <w:rPr>
          <w:color w:val="DA291C" w:themeColor="accent1"/>
        </w:rPr>
        <w:t>Types of Activities</w:t>
      </w:r>
    </w:p>
    <w:p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rsidTr="00442BA4">
        <w:bookmarkStart w:id="7"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Content>
            <w:tc>
              <w:tcPr>
                <w:tcW w:w="1371" w:type="dxa"/>
              </w:tcPr>
              <w:p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Content>
            <w:tc>
              <w:tcPr>
                <w:tcW w:w="1371" w:type="dxa"/>
              </w:tcPr>
              <w:p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Content>
            <w:tc>
              <w:tcPr>
                <w:tcW w:w="1371" w:type="dxa"/>
              </w:tcPr>
              <w:p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Content>
            <w:tc>
              <w:tcPr>
                <w:tcW w:w="1371" w:type="dxa"/>
              </w:tcPr>
              <w:p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Content>
            <w:tc>
              <w:tcPr>
                <w:tcW w:w="1371" w:type="dxa"/>
              </w:tcPr>
              <w:p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Content>
            <w:tc>
              <w:tcPr>
                <w:tcW w:w="1371" w:type="dxa"/>
              </w:tcPr>
              <w:p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7"/>
    <w:p w:rsidR="00442BA4" w:rsidRDefault="00EE6A25" w:rsidP="00442BA4">
      <w:pPr>
        <w:rPr>
          <w:highlight w:val="white"/>
        </w:rPr>
      </w:pPr>
      <w:r>
        <w:rPr>
          <w:highlight w:val="white"/>
        </w:rPr>
        <w:br/>
      </w:r>
    </w:p>
    <w:p w:rsidR="0012339D" w:rsidRPr="00E60468" w:rsidRDefault="009337EC" w:rsidP="00E60468">
      <w:pPr>
        <w:pStyle w:val="Heading5"/>
        <w:ind w:left="450" w:hanging="450"/>
        <w:rPr>
          <w:color w:val="DA291C" w:themeColor="accent1"/>
        </w:rPr>
      </w:pPr>
      <w:r w:rsidRPr="00E60468">
        <w:rPr>
          <w:color w:val="DA291C" w:themeColor="accent1"/>
        </w:rPr>
        <w:t xml:space="preserve">3.4 </w:t>
      </w:r>
      <w:r w:rsidR="00AD24B0" w:rsidRPr="00E60468">
        <w:rPr>
          <w:color w:val="DA291C" w:themeColor="accent1"/>
        </w:rPr>
        <w:t xml:space="preserve">Geographic </w:t>
      </w:r>
      <w:r w:rsidR="0012339D" w:rsidRPr="00E60468">
        <w:rPr>
          <w:color w:val="DA291C" w:themeColor="accent1"/>
        </w:rPr>
        <w:t>Areas of Service</w:t>
      </w:r>
    </w:p>
    <w:p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rsidTr="00442BA4">
        <w:trPr>
          <w:trHeight w:val="516"/>
        </w:trPr>
        <w:bookmarkStart w:id="8"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Content>
            <w:tc>
              <w:tcPr>
                <w:tcW w:w="1374" w:type="dxa"/>
              </w:tcPr>
              <w:p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Content>
            <w:tc>
              <w:tcPr>
                <w:tcW w:w="1374" w:type="dxa"/>
              </w:tcPr>
              <w:p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8"/>
    </w:tbl>
    <w:p w:rsidR="001235E2" w:rsidRDefault="001235E2" w:rsidP="007262DB">
      <w:pPr>
        <w:pStyle w:val="ListParagraph"/>
        <w:spacing w:after="0" w:line="240" w:lineRule="auto"/>
        <w:rPr>
          <w:rFonts w:ascii="Arial" w:hAnsi="Arial" w:cs="Arial"/>
          <w:b/>
          <w:bCs/>
          <w:color w:val="555555"/>
          <w:sz w:val="24"/>
          <w:szCs w:val="24"/>
          <w:highlight w:val="white"/>
        </w:rPr>
      </w:pPr>
    </w:p>
    <w:p w:rsidR="009C55F2" w:rsidRDefault="009C55F2" w:rsidP="009C55F2">
      <w:pPr>
        <w:pStyle w:val="ListParagraph"/>
        <w:spacing w:after="0" w:line="240" w:lineRule="auto"/>
        <w:ind w:left="0"/>
        <w:rPr>
          <w:rFonts w:ascii="Arial" w:hAnsi="Arial" w:cs="Arial"/>
          <w:bCs/>
          <w:sz w:val="24"/>
          <w:szCs w:val="24"/>
          <w:highlight w:val="white"/>
        </w:rPr>
      </w:pPr>
      <w:r w:rsidRPr="009C55F2">
        <w:rPr>
          <w:rFonts w:ascii="Arial" w:hAnsi="Arial" w:cs="Arial"/>
          <w:bCs/>
          <w:sz w:val="24"/>
          <w:szCs w:val="24"/>
          <w:highlight w:val="white"/>
        </w:rPr>
        <w:t xml:space="preserve">Is your project being delivered in the same location as where your organization is located?  </w:t>
      </w:r>
    </w:p>
    <w:p w:rsidR="009C55F2" w:rsidRPr="009C55F2" w:rsidRDefault="009C55F2" w:rsidP="009C55F2">
      <w:pPr>
        <w:pStyle w:val="ListParagraph"/>
        <w:spacing w:after="0" w:line="240" w:lineRule="auto"/>
        <w:ind w:left="0"/>
        <w:rPr>
          <w:rFonts w:ascii="Arial" w:hAnsi="Arial" w:cs="Arial"/>
          <w:bCs/>
          <w:sz w:val="24"/>
          <w:szCs w:val="24"/>
          <w:highlight w:val="white"/>
        </w:rPr>
      </w:pPr>
      <w:r w:rsidRPr="009C55F2">
        <w:rPr>
          <w:rFonts w:ascii="Arial" w:hAnsi="Arial" w:cs="Arial"/>
          <w:bCs/>
          <w:sz w:val="24"/>
          <w:szCs w:val="24"/>
          <w:highlight w:val="white"/>
        </w:rPr>
        <w:t>Example: A charity with a regional service area may be targeting a specific community they cover – not where the head office is located.  In this case, the organization would answer “No”.</w:t>
      </w:r>
    </w:p>
    <w:p w:rsidR="009C55F2" w:rsidRPr="00890D98" w:rsidRDefault="009C55F2" w:rsidP="009C55F2">
      <w:pPr>
        <w:pStyle w:val="ListParagraph"/>
        <w:spacing w:after="0" w:line="240" w:lineRule="auto"/>
        <w:ind w:left="0"/>
        <w:rPr>
          <w:rFonts w:ascii="Arial" w:hAnsi="Arial" w:cs="Arial"/>
          <w:b/>
          <w:bCs/>
          <w:color w:val="555555"/>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9C55F2" w:rsidRPr="00890D98" w:rsidTr="00503D18">
        <w:trPr>
          <w:trHeight w:val="516"/>
        </w:trPr>
        <w:sdt>
          <w:sdtPr>
            <w:rPr>
              <w:rFonts w:ascii="Arial" w:eastAsia="Times New Roman" w:hAnsi="Arial" w:cs="Arial"/>
              <w:b/>
              <w:bCs/>
              <w:sz w:val="24"/>
              <w:szCs w:val="24"/>
              <w:highlight w:val="white"/>
            </w:rPr>
            <w:id w:val="286790072"/>
            <w14:checkbox>
              <w14:checked w14:val="0"/>
              <w14:checkedState w14:val="2612" w14:font="MS Gothic"/>
              <w14:uncheckedState w14:val="2610" w14:font="MS Gothic"/>
            </w14:checkbox>
          </w:sdtPr>
          <w:sdtContent>
            <w:tc>
              <w:tcPr>
                <w:tcW w:w="1374" w:type="dxa"/>
              </w:tcPr>
              <w:p w:rsidR="009C55F2" w:rsidRPr="00890D98" w:rsidRDefault="009C55F2" w:rsidP="00503D1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rsidR="009C55F2" w:rsidRPr="00890D98" w:rsidRDefault="009C55F2" w:rsidP="00503D18">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Yes</w:t>
            </w:r>
          </w:p>
        </w:tc>
      </w:tr>
      <w:tr w:rsidR="009C55F2" w:rsidRPr="00890D98" w:rsidTr="00503D18">
        <w:trPr>
          <w:trHeight w:val="516"/>
        </w:trPr>
        <w:sdt>
          <w:sdtPr>
            <w:rPr>
              <w:rFonts w:ascii="Arial" w:eastAsia="Times New Roman" w:hAnsi="Arial" w:cs="Arial"/>
              <w:b/>
              <w:bCs/>
              <w:sz w:val="24"/>
              <w:szCs w:val="24"/>
              <w:highlight w:val="white"/>
            </w:rPr>
            <w:id w:val="168456283"/>
            <w14:checkbox>
              <w14:checked w14:val="0"/>
              <w14:checkedState w14:val="2612" w14:font="MS Gothic"/>
              <w14:uncheckedState w14:val="2610" w14:font="MS Gothic"/>
            </w14:checkbox>
          </w:sdtPr>
          <w:sdtContent>
            <w:tc>
              <w:tcPr>
                <w:tcW w:w="1374" w:type="dxa"/>
              </w:tcPr>
              <w:p w:rsidR="009C55F2" w:rsidRPr="00890D98" w:rsidRDefault="009C55F2" w:rsidP="00503D1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rsidR="009C55F2" w:rsidRPr="00890D98" w:rsidRDefault="009C55F2" w:rsidP="00503D18">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No</w:t>
            </w:r>
          </w:p>
        </w:tc>
      </w:tr>
    </w:tbl>
    <w:p w:rsidR="007262DB" w:rsidRDefault="007262DB" w:rsidP="007262DB">
      <w:pPr>
        <w:spacing w:after="0" w:line="240" w:lineRule="auto"/>
        <w:rPr>
          <w:rFonts w:ascii="Arial" w:eastAsia="Times New Roman" w:hAnsi="Arial" w:cs="Arial"/>
          <w:b/>
          <w:sz w:val="24"/>
          <w:szCs w:val="24"/>
        </w:rPr>
      </w:pPr>
    </w:p>
    <w:p w:rsidR="009C55F2" w:rsidRDefault="009C55F2"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9C55F2" w:rsidRPr="00442BA4" w:rsidTr="00503D18">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rsidR="009C55F2" w:rsidRDefault="009C55F2" w:rsidP="009C55F2">
            <w:pPr>
              <w:spacing w:after="0" w:line="240" w:lineRule="auto"/>
              <w:rPr>
                <w:rFonts w:ascii="Arial" w:eastAsia="Times New Roman" w:hAnsi="Arial" w:cs="Arial"/>
                <w:b w:val="0"/>
                <w:sz w:val="24"/>
                <w:szCs w:val="24"/>
              </w:rPr>
            </w:pPr>
            <w:r>
              <w:rPr>
                <w:rFonts w:ascii="Arial" w:eastAsia="Times New Roman" w:hAnsi="Arial" w:cs="Arial"/>
                <w:b w:val="0"/>
                <w:sz w:val="24"/>
                <w:szCs w:val="24"/>
              </w:rPr>
              <w:t xml:space="preserve">What </w:t>
            </w:r>
            <w:r>
              <w:rPr>
                <w:rFonts w:ascii="Arial" w:eastAsia="Times New Roman" w:hAnsi="Arial" w:cs="Arial"/>
                <w:b w:val="0"/>
                <w:sz w:val="24"/>
                <w:szCs w:val="24"/>
              </w:rPr>
              <w:t>City/Town/</w:t>
            </w:r>
            <w:r>
              <w:rPr>
                <w:rFonts w:ascii="Arial" w:eastAsia="Times New Roman" w:hAnsi="Arial" w:cs="Arial"/>
                <w:b w:val="0"/>
                <w:sz w:val="24"/>
                <w:szCs w:val="24"/>
              </w:rPr>
              <w:t xml:space="preserve"> </w:t>
            </w:r>
            <w:r>
              <w:rPr>
                <w:rFonts w:ascii="Arial" w:eastAsia="Times New Roman" w:hAnsi="Arial" w:cs="Arial"/>
                <w:b w:val="0"/>
                <w:sz w:val="24"/>
                <w:szCs w:val="24"/>
              </w:rPr>
              <w:t>Community will the project primarily take place?</w:t>
            </w:r>
          </w:p>
          <w:p w:rsidR="009C55F2" w:rsidRPr="00213C28" w:rsidRDefault="009C55F2" w:rsidP="00503D18">
            <w:pPr>
              <w:spacing w:after="0" w:line="240" w:lineRule="auto"/>
              <w:rPr>
                <w:rFonts w:ascii="Arial" w:hAnsi="Arial" w:cs="Arial"/>
                <w:b w:val="0"/>
                <w:bCs w:val="0"/>
                <w:sz w:val="24"/>
                <w:szCs w:val="24"/>
              </w:rPr>
            </w:pPr>
          </w:p>
        </w:tc>
        <w:tc>
          <w:tcPr>
            <w:tcW w:w="7534" w:type="dxa"/>
          </w:tcPr>
          <w:p w:rsidR="009C55F2" w:rsidRPr="00890D98" w:rsidRDefault="009C55F2" w:rsidP="00503D1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rsidR="009C55F2" w:rsidRPr="00442BA4" w:rsidRDefault="009C55F2" w:rsidP="00503D1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bl>
    <w:p w:rsidR="009C55F2" w:rsidRPr="00890D98" w:rsidRDefault="009C55F2" w:rsidP="007262DB">
      <w:pPr>
        <w:spacing w:after="0" w:line="240" w:lineRule="auto"/>
        <w:rPr>
          <w:rFonts w:ascii="Arial" w:eastAsia="Times New Roman" w:hAnsi="Arial" w:cs="Arial"/>
          <w:b/>
          <w:sz w:val="24"/>
          <w:szCs w:val="24"/>
        </w:rPr>
      </w:pPr>
    </w:p>
    <w:p w:rsidR="007E130B" w:rsidRPr="00E60468" w:rsidRDefault="009337EC" w:rsidP="00E60468">
      <w:pPr>
        <w:pStyle w:val="Heading5"/>
        <w:ind w:left="450" w:hanging="450"/>
        <w:rPr>
          <w:color w:val="DA291C" w:themeColor="accent1"/>
        </w:rPr>
      </w:pPr>
      <w:r w:rsidRPr="00E60468">
        <w:rPr>
          <w:color w:val="DA291C" w:themeColor="accent1"/>
        </w:rPr>
        <w:t xml:space="preserve">3.5 </w:t>
      </w:r>
      <w:r w:rsidR="00811A39" w:rsidRPr="00E60468">
        <w:rPr>
          <w:color w:val="DA291C" w:themeColor="accent1"/>
        </w:rPr>
        <w:t>Service D</w:t>
      </w:r>
      <w:r w:rsidR="007E130B" w:rsidRPr="00E60468">
        <w:rPr>
          <w:color w:val="DA291C" w:themeColor="accent1"/>
        </w:rPr>
        <w:t>ates</w:t>
      </w:r>
      <w:r w:rsidR="00811A39" w:rsidRPr="00E60468">
        <w:rPr>
          <w:color w:val="DA291C" w:themeColor="accent1"/>
        </w:rPr>
        <w:t>:</w:t>
      </w:r>
    </w:p>
    <w:p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Start Date </w:t>
            </w:r>
          </w:p>
          <w:p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(for which funding applies):  </w:t>
            </w:r>
          </w:p>
        </w:tc>
        <w:tc>
          <w:tcPr>
            <w:tcW w:w="7534" w:type="dxa"/>
            <w:vAlign w:val="center"/>
          </w:tcPr>
          <w:p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90D98">
              <w:rPr>
                <w:rFonts w:ascii="Arial" w:eastAsia="Times New Roman" w:hAnsi="Arial" w:cs="Arial"/>
                <w:sz w:val="24"/>
                <w:szCs w:val="24"/>
              </w:rPr>
              <w:t>DD/MM/YY</w:t>
            </w: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End Date</w:t>
            </w:r>
          </w:p>
          <w:p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(for which funding applies): </w:t>
            </w:r>
          </w:p>
          <w:p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t>
            </w:r>
            <w:r w:rsidR="00F87571" w:rsidRPr="00213C28">
              <w:rPr>
                <w:rFonts w:ascii="Arial" w:eastAsia="Times New Roman" w:hAnsi="Arial" w:cs="Arial"/>
                <w:b w:val="0"/>
                <w:bCs w:val="0"/>
                <w:sz w:val="24"/>
                <w:szCs w:val="24"/>
              </w:rPr>
              <w:t xml:space="preserve">final </w:t>
            </w:r>
            <w:r w:rsidRPr="00213C28">
              <w:rPr>
                <w:rFonts w:ascii="Arial" w:eastAsia="Times New Roman" w:hAnsi="Arial" w:cs="Arial"/>
                <w:b w:val="0"/>
                <w:bCs w:val="0"/>
                <w:sz w:val="24"/>
                <w:szCs w:val="24"/>
              </w:rPr>
              <w:t>end date, 31/03/21)</w:t>
            </w:r>
          </w:p>
        </w:tc>
        <w:tc>
          <w:tcPr>
            <w:tcW w:w="7534" w:type="dxa"/>
            <w:vAlign w:val="center"/>
          </w:tcPr>
          <w:p w:rsidR="007E130B" w:rsidRPr="00890D98" w:rsidRDefault="007E130B" w:rsidP="00E6046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0D98">
              <w:rPr>
                <w:rFonts w:ascii="Arial" w:eastAsia="Times New Roman" w:hAnsi="Arial" w:cs="Arial"/>
                <w:bCs/>
                <w:sz w:val="24"/>
                <w:szCs w:val="24"/>
              </w:rPr>
              <w:t>DD/MM/YY</w:t>
            </w:r>
          </w:p>
        </w:tc>
      </w:tr>
    </w:tbl>
    <w:p w:rsidR="00811A39" w:rsidRPr="00890D98" w:rsidRDefault="00811A39" w:rsidP="007262DB">
      <w:pPr>
        <w:spacing w:after="0" w:line="240" w:lineRule="auto"/>
        <w:rPr>
          <w:rFonts w:ascii="Arial" w:eastAsia="Times New Roman" w:hAnsi="Arial" w:cs="Arial"/>
          <w:b/>
          <w:sz w:val="24"/>
          <w:szCs w:val="24"/>
        </w:rPr>
      </w:pPr>
    </w:p>
    <w:p w:rsidR="007E130B" w:rsidRDefault="007E130B" w:rsidP="007262DB">
      <w:pPr>
        <w:spacing w:after="0" w:line="240" w:lineRule="auto"/>
        <w:rPr>
          <w:rFonts w:ascii="Arial" w:eastAsia="Times New Roman" w:hAnsi="Arial" w:cs="Arial"/>
          <w:b/>
          <w:sz w:val="24"/>
          <w:szCs w:val="24"/>
        </w:rPr>
      </w:pPr>
    </w:p>
    <w:p w:rsidR="009C55F2" w:rsidRDefault="009C55F2" w:rsidP="007262DB">
      <w:pPr>
        <w:spacing w:after="0" w:line="240" w:lineRule="auto"/>
        <w:rPr>
          <w:rFonts w:ascii="Arial" w:eastAsia="Times New Roman" w:hAnsi="Arial" w:cs="Arial"/>
          <w:b/>
          <w:sz w:val="24"/>
          <w:szCs w:val="24"/>
        </w:rPr>
      </w:pPr>
    </w:p>
    <w:p w:rsidR="009C55F2" w:rsidRPr="00890D98" w:rsidRDefault="009C55F2" w:rsidP="007262DB">
      <w:pPr>
        <w:spacing w:after="0" w:line="240" w:lineRule="auto"/>
        <w:rPr>
          <w:rFonts w:ascii="Arial" w:eastAsia="Times New Roman" w:hAnsi="Arial" w:cs="Arial"/>
          <w:b/>
          <w:sz w:val="24"/>
          <w:szCs w:val="24"/>
        </w:rPr>
      </w:pPr>
    </w:p>
    <w:p w:rsidR="00AD24B0" w:rsidRPr="00E60468" w:rsidRDefault="009337EC" w:rsidP="00E60468">
      <w:pPr>
        <w:pStyle w:val="Heading5"/>
        <w:ind w:left="450" w:hanging="450"/>
        <w:rPr>
          <w:color w:val="DA291C" w:themeColor="accent1"/>
        </w:rPr>
      </w:pPr>
      <w:r w:rsidRPr="00E60468">
        <w:rPr>
          <w:color w:val="DA291C" w:themeColor="accent1"/>
        </w:rPr>
        <w:lastRenderedPageBreak/>
        <w:t xml:space="preserve">3.6 </w:t>
      </w:r>
      <w:r w:rsidR="007E130B" w:rsidRPr="00E60468">
        <w:rPr>
          <w:color w:val="DA291C" w:themeColor="accent1"/>
        </w:rPr>
        <w:t>Service Description</w:t>
      </w:r>
      <w:r w:rsidR="00AD24B0" w:rsidRPr="00E60468">
        <w:rPr>
          <w:color w:val="DA291C" w:themeColor="accent1"/>
        </w:rPr>
        <w:t>:</w:t>
      </w:r>
    </w:p>
    <w:p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rsidTr="00E60468">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Who the service will help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rsidR="007E130B" w:rsidRPr="00442BA4"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And, how it will help them, or what the activities are</w:t>
            </w:r>
          </w:p>
          <w:p w:rsidR="007E130B" w:rsidRPr="00213C28" w:rsidRDefault="007E130B" w:rsidP="007E130B">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And, the difference, benefit, it will make in lives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
        </w:tc>
        <w:tc>
          <w:tcPr>
            <w:tcW w:w="7534" w:type="dxa"/>
          </w:tcPr>
          <w:p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How many unique individuals </w:t>
            </w:r>
            <w:r w:rsidR="00F87571" w:rsidRPr="00213C28">
              <w:rPr>
                <w:rFonts w:ascii="Arial" w:eastAsia="Times New Roman" w:hAnsi="Arial" w:cs="Arial"/>
                <w:b w:val="0"/>
                <w:bCs w:val="0"/>
                <w:sz w:val="24"/>
                <w:szCs w:val="24"/>
              </w:rPr>
              <w:t>d</w:t>
            </w:r>
            <w:r w:rsidRPr="00213C28">
              <w:rPr>
                <w:rFonts w:ascii="Arial" w:eastAsia="Times New Roman" w:hAnsi="Arial" w:cs="Arial"/>
                <w:b w:val="0"/>
                <w:bCs w:val="0"/>
                <w:sz w:val="24"/>
                <w:szCs w:val="24"/>
              </w:rPr>
              <w:t>o you anticipate serving?</w:t>
            </w:r>
          </w:p>
        </w:tc>
        <w:tc>
          <w:tcPr>
            <w:tcW w:w="7534" w:type="dxa"/>
          </w:tcPr>
          <w:p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7E130B" w:rsidRPr="00890D98"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How many service interactions do you anticipate providing?</w:t>
            </w:r>
          </w:p>
        </w:tc>
        <w:tc>
          <w:tcPr>
            <w:tcW w:w="7534" w:type="dxa"/>
          </w:tcPr>
          <w:p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Optional:  How do you know this is needed, in relation to COVID-19 (Answer with statistical, story, or anecdotal evidence as you see fit.  Max </w:t>
            </w:r>
            <w:r w:rsidR="00F87571" w:rsidRPr="00213C28">
              <w:rPr>
                <w:rFonts w:ascii="Arial" w:eastAsia="Times New Roman" w:hAnsi="Arial" w:cs="Arial"/>
                <w:b w:val="0"/>
                <w:bCs w:val="0"/>
                <w:sz w:val="24"/>
                <w:szCs w:val="24"/>
              </w:rPr>
              <w:t>25</w:t>
            </w:r>
            <w:r w:rsidRPr="00213C28">
              <w:rPr>
                <w:rFonts w:ascii="Arial" w:eastAsia="Times New Roman" w:hAnsi="Arial" w:cs="Arial"/>
                <w:b w:val="0"/>
                <w:bCs w:val="0"/>
                <w:sz w:val="24"/>
                <w:szCs w:val="24"/>
              </w:rPr>
              <w:t>0 words):</w:t>
            </w:r>
          </w:p>
        </w:tc>
        <w:tc>
          <w:tcPr>
            <w:tcW w:w="7534" w:type="dxa"/>
          </w:tcPr>
          <w:p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bl>
    <w:p w:rsidR="00AD24B0" w:rsidRPr="00890D98" w:rsidRDefault="00AD24B0" w:rsidP="007262DB">
      <w:pPr>
        <w:spacing w:after="0" w:line="240" w:lineRule="auto"/>
        <w:rPr>
          <w:rFonts w:ascii="Arial" w:eastAsia="Times New Roman" w:hAnsi="Arial" w:cs="Arial"/>
          <w:b/>
          <w:sz w:val="24"/>
          <w:szCs w:val="24"/>
        </w:rPr>
      </w:pPr>
    </w:p>
    <w:p w:rsidR="00811A39" w:rsidRPr="00890D98" w:rsidRDefault="00811A39" w:rsidP="007262DB">
      <w:pPr>
        <w:spacing w:after="0" w:line="240" w:lineRule="auto"/>
        <w:rPr>
          <w:rFonts w:ascii="Arial" w:eastAsia="Times New Roman" w:hAnsi="Arial" w:cs="Arial"/>
          <w:b/>
          <w:sz w:val="24"/>
          <w:szCs w:val="24"/>
        </w:rPr>
      </w:pPr>
    </w:p>
    <w:p w:rsidR="007E130B" w:rsidRPr="00E60468" w:rsidRDefault="009337EC" w:rsidP="00442BA4">
      <w:pPr>
        <w:pStyle w:val="Heading5"/>
        <w:rPr>
          <w:rFonts w:eastAsia="MS Gothic"/>
          <w:color w:val="DA291C" w:themeColor="accent1"/>
        </w:rPr>
      </w:pPr>
      <w:r w:rsidRPr="00E60468">
        <w:rPr>
          <w:color w:val="DA291C" w:themeColor="accent1"/>
          <w:highlight w:val="white"/>
        </w:rPr>
        <w:t xml:space="preserve">3.7 </w:t>
      </w:r>
      <w:r w:rsidR="00811A39" w:rsidRPr="00E60468">
        <w:rPr>
          <w:color w:val="DA291C" w:themeColor="accent1"/>
          <w:highlight w:val="white"/>
        </w:rPr>
        <w:t>Is this an existing service?</w:t>
      </w:r>
      <w:r w:rsidR="007E130B" w:rsidRPr="00E60468">
        <w:rPr>
          <w:rFonts w:eastAsia="MS Gothic"/>
          <w:color w:val="DA291C" w:themeColor="accent1"/>
        </w:rPr>
        <w:t xml:space="preserve"> </w:t>
      </w:r>
    </w:p>
    <w:p w:rsidR="007E130B" w:rsidRPr="00890D98" w:rsidRDefault="007E130B" w:rsidP="007E130B">
      <w:pPr>
        <w:spacing w:after="0" w:line="240" w:lineRule="auto"/>
        <w:rPr>
          <w:rFonts w:ascii="Arial" w:eastAsia="Times New Roman" w:hAnsi="Arial" w:cs="Arial"/>
          <w:sz w:val="24"/>
          <w:szCs w:val="24"/>
        </w:rPr>
      </w:pPr>
    </w:p>
    <w:p w:rsidR="007E130B" w:rsidRPr="00E60468" w:rsidRDefault="00D6707B"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13502734"/>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384256526"/>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If yes, how many additional people does the service anticipate reaching as a result of this application?</w:t>
            </w:r>
          </w:p>
        </w:tc>
        <w:tc>
          <w:tcPr>
            <w:tcW w:w="7539" w:type="dxa"/>
          </w:tcPr>
          <w:p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rsidR="00811A39" w:rsidRPr="00890D98" w:rsidRDefault="00811A39" w:rsidP="007E130B">
      <w:pPr>
        <w:spacing w:after="0" w:line="240" w:lineRule="auto"/>
        <w:rPr>
          <w:rFonts w:ascii="Arial" w:eastAsia="Times New Roman" w:hAnsi="Arial" w:cs="Arial"/>
          <w:b/>
          <w:sz w:val="24"/>
          <w:szCs w:val="24"/>
          <w:highlight w:val="white"/>
        </w:rPr>
      </w:pPr>
    </w:p>
    <w:p w:rsidR="00811A39" w:rsidRPr="00890D98" w:rsidRDefault="00811A39" w:rsidP="007262DB">
      <w:pPr>
        <w:spacing w:after="0" w:line="240" w:lineRule="auto"/>
        <w:rPr>
          <w:rFonts w:ascii="Arial" w:eastAsia="Times New Roman" w:hAnsi="Arial" w:cs="Arial"/>
          <w:b/>
          <w:sz w:val="24"/>
          <w:szCs w:val="24"/>
        </w:rPr>
      </w:pPr>
    </w:p>
    <w:p w:rsidR="00697D9F" w:rsidRPr="00E60468" w:rsidRDefault="009337EC" w:rsidP="00442BA4">
      <w:pPr>
        <w:pStyle w:val="Heading5"/>
        <w:rPr>
          <w:color w:val="DA291C" w:themeColor="accent1"/>
        </w:rPr>
      </w:pPr>
      <w:r w:rsidRPr="00E60468">
        <w:rPr>
          <w:color w:val="DA291C" w:themeColor="accent1"/>
        </w:rPr>
        <w:t xml:space="preserve">3.8 </w:t>
      </w:r>
      <w:r w:rsidR="00205BDA" w:rsidRPr="00E60468">
        <w:rPr>
          <w:color w:val="DA291C" w:themeColor="accent1"/>
        </w:rPr>
        <w:t>Is this program/project being delivered by a coalition</w:t>
      </w:r>
      <w:r w:rsidR="00D6707B">
        <w:rPr>
          <w:color w:val="DA291C" w:themeColor="accent1"/>
        </w:rPr>
        <w:t xml:space="preserve"> (collaboration)</w:t>
      </w:r>
      <w:r w:rsidR="00205BDA" w:rsidRPr="00E60468">
        <w:rPr>
          <w:color w:val="DA291C" w:themeColor="accent1"/>
        </w:rPr>
        <w:t xml:space="preserve"> of agencies</w:t>
      </w:r>
      <w:r w:rsidR="00557CB5" w:rsidRPr="00E60468">
        <w:rPr>
          <w:color w:val="DA291C" w:themeColor="accent1"/>
        </w:rPr>
        <w:t xml:space="preserve"> or through a partnership table in your community</w:t>
      </w:r>
      <w:r w:rsidR="00205BDA" w:rsidRPr="00E60468">
        <w:rPr>
          <w:color w:val="DA291C" w:themeColor="accent1"/>
        </w:rPr>
        <w:t>?</w:t>
      </w:r>
      <w:r w:rsidR="00481BCF" w:rsidRPr="00E60468">
        <w:rPr>
          <w:color w:val="DA291C" w:themeColor="accent1"/>
        </w:rPr>
        <w:t xml:space="preserve"> </w:t>
      </w:r>
    </w:p>
    <w:p w:rsidR="007E130B" w:rsidRPr="00890D98" w:rsidRDefault="007E130B" w:rsidP="007E130B">
      <w:pPr>
        <w:spacing w:after="0" w:line="240" w:lineRule="auto"/>
        <w:rPr>
          <w:rFonts w:ascii="Arial" w:eastAsia="Times New Roman" w:hAnsi="Arial" w:cs="Arial"/>
          <w:b/>
          <w:i/>
          <w:sz w:val="24"/>
          <w:szCs w:val="24"/>
        </w:rPr>
      </w:pPr>
    </w:p>
    <w:p w:rsidR="007E130B" w:rsidRPr="00E60468" w:rsidRDefault="00D6707B"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394164029"/>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223039620"/>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7E130B" w:rsidRPr="00E60468" w:rsidRDefault="007E130B" w:rsidP="007E130B">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highlight w:val="white"/>
              </w:rPr>
              <w:t>If yes, please provide details about the coalition (e.g. lead agency, member agencies, roles.  Max 200 words)</w:t>
            </w:r>
          </w:p>
        </w:tc>
        <w:tc>
          <w:tcPr>
            <w:tcW w:w="7539" w:type="dxa"/>
          </w:tcPr>
          <w:p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rsidR="008B2392" w:rsidRPr="00890D98" w:rsidRDefault="008B2392" w:rsidP="007262DB">
      <w:pPr>
        <w:spacing w:after="0" w:line="240" w:lineRule="auto"/>
        <w:rPr>
          <w:rFonts w:ascii="Arial" w:eastAsia="Times New Roman" w:hAnsi="Arial" w:cs="Arial"/>
          <w:b/>
          <w:sz w:val="24"/>
          <w:szCs w:val="24"/>
          <w:highlight w:val="white"/>
        </w:rPr>
      </w:pPr>
    </w:p>
    <w:p w:rsidR="007E130B" w:rsidRPr="00890D98" w:rsidRDefault="007E130B" w:rsidP="007262DB">
      <w:pPr>
        <w:spacing w:after="0" w:line="240" w:lineRule="auto"/>
        <w:rPr>
          <w:rFonts w:ascii="Arial" w:eastAsia="Times New Roman" w:hAnsi="Arial" w:cs="Arial"/>
          <w:b/>
          <w:sz w:val="24"/>
          <w:szCs w:val="24"/>
          <w:highlight w:val="white"/>
        </w:rPr>
      </w:pPr>
    </w:p>
    <w:p w:rsidR="008B2392" w:rsidRPr="00E60468" w:rsidRDefault="009337EC" w:rsidP="00442BA4">
      <w:pPr>
        <w:pStyle w:val="Heading5"/>
        <w:rPr>
          <w:color w:val="DA291C" w:themeColor="accent1"/>
          <w:highlight w:val="white"/>
        </w:rPr>
      </w:pPr>
      <w:r w:rsidRPr="00E60468">
        <w:rPr>
          <w:color w:val="DA291C" w:themeColor="accent1"/>
          <w:highlight w:val="white"/>
        </w:rPr>
        <w:lastRenderedPageBreak/>
        <w:t xml:space="preserve">3.9 </w:t>
      </w:r>
      <w:r w:rsidR="008B2392" w:rsidRPr="00E60468">
        <w:rPr>
          <w:color w:val="DA291C" w:themeColor="accent1"/>
          <w:highlight w:val="white"/>
        </w:rPr>
        <w:t>Will this service engage the support/involvement of Canadians/Businesses?</w:t>
      </w:r>
    </w:p>
    <w:p w:rsidR="007E130B" w:rsidRPr="00890D98" w:rsidRDefault="007E130B" w:rsidP="007E130B">
      <w:pPr>
        <w:spacing w:after="0" w:line="240" w:lineRule="auto"/>
        <w:rPr>
          <w:rFonts w:ascii="Arial" w:eastAsia="Times New Roman" w:hAnsi="Arial" w:cs="Arial"/>
          <w:b/>
          <w:sz w:val="24"/>
          <w:szCs w:val="24"/>
          <w:highlight w:val="white"/>
        </w:rPr>
      </w:pPr>
    </w:p>
    <w:p w:rsidR="007E130B" w:rsidRPr="00E60468" w:rsidRDefault="00D6707B"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38364873"/>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987591197"/>
          <w14:checkbox>
            <w14:checked w14:val="0"/>
            <w14:checkedState w14:val="2612" w14:font="MS Gothic"/>
            <w14:uncheckedState w14:val="2610" w14:font="MS Gothic"/>
          </w14:checkbox>
        </w:sdt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volunteers:</w:t>
            </w:r>
          </w:p>
        </w:tc>
        <w:tc>
          <w:tcPr>
            <w:tcW w:w="7539" w:type="dxa"/>
          </w:tcPr>
          <w:p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Businesses:</w:t>
            </w:r>
          </w:p>
        </w:tc>
        <w:tc>
          <w:tcPr>
            <w:tcW w:w="7539" w:type="dxa"/>
          </w:tcPr>
          <w:p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7E130B" w:rsidRPr="00890D98" w:rsidTr="00E60468">
        <w:tc>
          <w:tcPr>
            <w:cnfStyle w:val="001000000000" w:firstRow="0" w:lastRow="0" w:firstColumn="1" w:lastColumn="0" w:oddVBand="0" w:evenVBand="0" w:oddHBand="0" w:evenHBand="0" w:firstRowFirstColumn="0" w:firstRowLastColumn="0" w:lastRowFirstColumn="0" w:lastRowLastColumn="0"/>
            <w:tcW w:w="3261" w:type="dxa"/>
          </w:tcPr>
          <w:p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Donors:</w:t>
            </w:r>
          </w:p>
        </w:tc>
        <w:tc>
          <w:tcPr>
            <w:tcW w:w="7539" w:type="dxa"/>
          </w:tcPr>
          <w:p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rsidR="007262DB" w:rsidRPr="00890D98" w:rsidRDefault="007262DB" w:rsidP="007262DB">
      <w:pPr>
        <w:spacing w:after="0" w:line="240" w:lineRule="auto"/>
        <w:rPr>
          <w:rFonts w:ascii="Arial" w:hAnsi="Arial" w:cs="Arial"/>
          <w:b/>
          <w:bCs/>
          <w:sz w:val="24"/>
          <w:szCs w:val="24"/>
          <w:highlight w:val="white"/>
        </w:rPr>
      </w:pPr>
    </w:p>
    <w:p w:rsidR="007E130B" w:rsidRPr="00890D98" w:rsidRDefault="007E130B" w:rsidP="007262DB">
      <w:pPr>
        <w:spacing w:after="0" w:line="240" w:lineRule="auto"/>
        <w:rPr>
          <w:rFonts w:ascii="Arial" w:hAnsi="Arial" w:cs="Arial"/>
          <w:b/>
          <w:bCs/>
          <w:sz w:val="24"/>
          <w:szCs w:val="24"/>
          <w:highlight w:val="white"/>
        </w:rPr>
      </w:pPr>
    </w:p>
    <w:p w:rsidR="007262DB" w:rsidRPr="00890D98" w:rsidRDefault="007262DB" w:rsidP="007262DB">
      <w:pPr>
        <w:spacing w:after="0" w:line="240" w:lineRule="auto"/>
        <w:rPr>
          <w:rFonts w:ascii="Arial" w:eastAsia="Times New Roman" w:hAnsi="Arial" w:cs="Arial"/>
          <w:b/>
          <w:sz w:val="24"/>
          <w:szCs w:val="24"/>
          <w:highlight w:val="white"/>
        </w:rPr>
      </w:pPr>
      <w:bookmarkStart w:id="9" w:name="cf_1498802_label_tr"/>
      <w:bookmarkEnd w:id="9"/>
    </w:p>
    <w:p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rsidR="00811A39" w:rsidRPr="00213C28" w:rsidRDefault="00811A39" w:rsidP="00442BA4">
      <w:pPr>
        <w:pStyle w:val="Heading1"/>
        <w:rPr>
          <w:color w:val="auto"/>
        </w:rPr>
      </w:pPr>
      <w:r w:rsidRPr="00213C28">
        <w:rPr>
          <w:color w:val="auto"/>
        </w:rPr>
        <w:lastRenderedPageBreak/>
        <w:t>SECTION 4 – GRANT REQUEST, BUDGET, AND FINANCIAL INFORMATION</w:t>
      </w:r>
    </w:p>
    <w:p w:rsidR="00811A39" w:rsidRPr="00890D98" w:rsidRDefault="00811A39" w:rsidP="007262DB">
      <w:pPr>
        <w:spacing w:after="0" w:line="240" w:lineRule="auto"/>
        <w:rPr>
          <w:rFonts w:ascii="Arial" w:eastAsia="Times New Roman" w:hAnsi="Arial" w:cs="Arial"/>
          <w:b/>
          <w:sz w:val="24"/>
          <w:szCs w:val="24"/>
        </w:rPr>
      </w:pPr>
    </w:p>
    <w:p w:rsidR="00811A39" w:rsidRPr="00213C28" w:rsidRDefault="00811A39" w:rsidP="00705BB0">
      <w:pPr>
        <w:pStyle w:val="Heading5"/>
        <w:rPr>
          <w:color w:val="DA291C" w:themeColor="accent1"/>
        </w:rPr>
      </w:pPr>
      <w:r w:rsidRPr="00213C28">
        <w:rPr>
          <w:color w:val="DA291C" w:themeColor="accent1"/>
        </w:rPr>
        <w:t>Grant Requested</w:t>
      </w:r>
      <w:r w:rsidR="007262DB" w:rsidRPr="00213C28">
        <w:rPr>
          <w:color w:val="DA291C" w:themeColor="accent1"/>
        </w:rPr>
        <w:t>:</w:t>
      </w:r>
    </w:p>
    <w:p w:rsidR="007E130B" w:rsidRPr="00890D98" w:rsidRDefault="007E130B" w:rsidP="007E130B">
      <w:pPr>
        <w:spacing w:after="0" w:line="240" w:lineRule="auto"/>
        <w:rPr>
          <w:rFonts w:ascii="Arial" w:hAnsi="Arial" w:cs="Arial"/>
          <w:sz w:val="24"/>
          <w:szCs w:val="24"/>
        </w:rPr>
      </w:pPr>
    </w:p>
    <w:tbl>
      <w:tblPr>
        <w:tblStyle w:val="PlainTable2"/>
        <w:tblW w:w="0" w:type="auto"/>
        <w:tblLook w:val="04A0" w:firstRow="1" w:lastRow="0" w:firstColumn="1" w:lastColumn="0" w:noHBand="0" w:noVBand="1"/>
      </w:tblPr>
      <w:tblGrid>
        <w:gridCol w:w="6946"/>
        <w:gridCol w:w="3844"/>
      </w:tblGrid>
      <w:tr w:rsidR="007E130B" w:rsidRPr="00890D98" w:rsidTr="00213C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rsidR="007E130B" w:rsidRPr="00213C28" w:rsidRDefault="007E130B" w:rsidP="009C55F2">
            <w:pPr>
              <w:spacing w:after="0" w:line="240" w:lineRule="auto"/>
              <w:rPr>
                <w:rFonts w:ascii="Arial" w:hAnsi="Arial" w:cs="Arial"/>
                <w:b w:val="0"/>
                <w:bCs w:val="0"/>
                <w:sz w:val="24"/>
                <w:szCs w:val="24"/>
              </w:rPr>
            </w:pPr>
            <w:r w:rsidRPr="00213C28">
              <w:rPr>
                <w:rFonts w:ascii="Arial" w:hAnsi="Arial" w:cs="Arial"/>
                <w:b w:val="0"/>
                <w:bCs w:val="0"/>
                <w:sz w:val="24"/>
                <w:szCs w:val="24"/>
              </w:rPr>
              <w:t xml:space="preserve">What is the total grant request from United Way </w:t>
            </w:r>
            <w:r w:rsidR="009C55F2">
              <w:rPr>
                <w:rFonts w:ascii="Arial" w:hAnsi="Arial" w:cs="Arial"/>
                <w:b w:val="0"/>
                <w:bCs w:val="0"/>
                <w:sz w:val="24"/>
                <w:szCs w:val="24"/>
              </w:rPr>
              <w:t xml:space="preserve">Guelph Wellington </w:t>
            </w:r>
            <w:proofErr w:type="spellStart"/>
            <w:r w:rsidR="009C55F2">
              <w:rPr>
                <w:rFonts w:ascii="Arial" w:hAnsi="Arial" w:cs="Arial"/>
                <w:b w:val="0"/>
                <w:bCs w:val="0"/>
                <w:sz w:val="24"/>
                <w:szCs w:val="24"/>
              </w:rPr>
              <w:t>Dufferin</w:t>
            </w:r>
            <w:proofErr w:type="spellEnd"/>
            <w:r w:rsidRPr="00213C28">
              <w:rPr>
                <w:rFonts w:ascii="Arial" w:hAnsi="Arial" w:cs="Arial"/>
                <w:b w:val="0"/>
                <w:bCs w:val="0"/>
                <w:sz w:val="24"/>
                <w:szCs w:val="24"/>
              </w:rPr>
              <w:t>?</w:t>
            </w:r>
          </w:p>
        </w:tc>
        <w:tc>
          <w:tcPr>
            <w:tcW w:w="3844" w:type="dxa"/>
            <w:vAlign w:val="center"/>
          </w:tcPr>
          <w:p w:rsidR="007E130B" w:rsidRPr="00890D98" w:rsidRDefault="007E130B" w:rsidP="00213C2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213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rsidR="007E130B" w:rsidRPr="00213C28" w:rsidRDefault="007E130B" w:rsidP="00213C2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Will the service be provided if awarded a lesser amount?</w:t>
            </w:r>
          </w:p>
        </w:tc>
        <w:bookmarkStart w:id="10" w:name="_Hlk39946504"/>
        <w:tc>
          <w:tcPr>
            <w:tcW w:w="3844" w:type="dxa"/>
            <w:vAlign w:val="center"/>
          </w:tcPr>
          <w:p w:rsidR="007E130B" w:rsidRPr="00890D98" w:rsidRDefault="00D6707B" w:rsidP="00213C2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10"/>
          </w:p>
        </w:tc>
      </w:tr>
    </w:tbl>
    <w:p w:rsidR="00811A39" w:rsidRPr="00890D98" w:rsidRDefault="00811A39" w:rsidP="007262DB">
      <w:pPr>
        <w:spacing w:after="0" w:line="240" w:lineRule="auto"/>
        <w:rPr>
          <w:rFonts w:ascii="Arial" w:eastAsia="Times New Roman" w:hAnsi="Arial" w:cs="Arial"/>
          <w:b/>
          <w:sz w:val="24"/>
          <w:szCs w:val="24"/>
        </w:rPr>
      </w:pPr>
    </w:p>
    <w:p w:rsidR="00811A39" w:rsidRPr="00890D98" w:rsidRDefault="00811A39" w:rsidP="007262DB">
      <w:pPr>
        <w:spacing w:after="0" w:line="240" w:lineRule="auto"/>
        <w:rPr>
          <w:rFonts w:ascii="Arial" w:eastAsia="Times New Roman" w:hAnsi="Arial" w:cs="Arial"/>
          <w:b/>
          <w:sz w:val="24"/>
          <w:szCs w:val="24"/>
        </w:rPr>
      </w:pPr>
    </w:p>
    <w:p w:rsidR="007E130B" w:rsidRPr="00213C28" w:rsidRDefault="007262DB" w:rsidP="00442BA4">
      <w:pPr>
        <w:pStyle w:val="Heading5"/>
        <w:rPr>
          <w:color w:val="DA291C" w:themeColor="accent1"/>
        </w:rPr>
      </w:pPr>
      <w:r w:rsidRPr="00213C28">
        <w:rPr>
          <w:color w:val="DA291C" w:themeColor="accent1"/>
        </w:rPr>
        <w:t>Service Budget</w:t>
      </w:r>
      <w:r w:rsidR="007E130B" w:rsidRPr="00213C28">
        <w:rPr>
          <w:color w:val="DA291C" w:themeColor="accent1"/>
        </w:rPr>
        <w:t>:</w:t>
      </w:r>
      <w:r w:rsidRPr="00213C28">
        <w:rPr>
          <w:color w:val="DA291C" w:themeColor="accent1"/>
        </w:rPr>
        <w:t xml:space="preserve"> </w:t>
      </w:r>
    </w:p>
    <w:p w:rsidR="007E130B" w:rsidRPr="00890D98" w:rsidRDefault="007E130B" w:rsidP="007262DB">
      <w:pPr>
        <w:spacing w:after="0" w:line="240" w:lineRule="auto"/>
        <w:rPr>
          <w:rFonts w:ascii="Arial" w:eastAsia="Times New Roman" w:hAnsi="Arial" w:cs="Arial"/>
          <w:b/>
          <w:sz w:val="24"/>
          <w:szCs w:val="24"/>
        </w:rPr>
      </w:pPr>
    </w:p>
    <w:p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rsidR="00963EBA" w:rsidRPr="00890D98" w:rsidRDefault="00963EBA" w:rsidP="007262DB">
      <w:pPr>
        <w:spacing w:after="0" w:line="240" w:lineRule="auto"/>
        <w:rPr>
          <w:rFonts w:ascii="Arial" w:eastAsia="Times New Roman" w:hAnsi="Arial" w:cs="Arial"/>
          <w:bCs/>
          <w:sz w:val="24"/>
          <w:szCs w:val="24"/>
        </w:rPr>
      </w:pPr>
    </w:p>
    <w:p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rsidR="00963EBA" w:rsidRPr="00890D98" w:rsidRDefault="00963EBA" w:rsidP="007262DB">
      <w:pPr>
        <w:spacing w:after="0" w:line="240" w:lineRule="auto"/>
        <w:rPr>
          <w:rFonts w:ascii="Arial" w:eastAsia="Times New Roman" w:hAnsi="Arial" w:cs="Arial"/>
          <w:bCs/>
          <w:sz w:val="24"/>
          <w:szCs w:val="24"/>
        </w:rPr>
      </w:pPr>
    </w:p>
    <w:p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Eligible expenditures include: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rsidR="00963EBA" w:rsidRPr="00890D98" w:rsidRDefault="00963EBA" w:rsidP="00963EBA">
      <w:pPr>
        <w:pStyle w:val="ListParagraph"/>
        <w:rPr>
          <w:rFonts w:ascii="Arial" w:eastAsia="Times New Roman" w:hAnsi="Arial" w:cs="Arial"/>
          <w:bCs/>
          <w:sz w:val="24"/>
          <w:szCs w:val="24"/>
          <w:highlight w:val="white"/>
        </w:rPr>
      </w:pPr>
    </w:p>
    <w:p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w:t>
      </w:r>
      <w:proofErr w:type="spellStart"/>
      <w:r w:rsidRPr="00890D98">
        <w:rPr>
          <w:rFonts w:ascii="Arial" w:eastAsia="Times New Roman" w:hAnsi="Arial" w:cs="Arial"/>
          <w:bCs/>
          <w:sz w:val="24"/>
          <w:szCs w:val="24"/>
          <w:highlight w:val="white"/>
        </w:rPr>
        <w:t>Centraides</w:t>
      </w:r>
      <w:proofErr w:type="spellEnd"/>
      <w:r w:rsidRPr="00890D98">
        <w:rPr>
          <w:rFonts w:ascii="Arial" w:eastAsia="Times New Roman" w:hAnsi="Arial" w:cs="Arial"/>
          <w:bCs/>
          <w:sz w:val="24"/>
          <w:szCs w:val="24"/>
          <w:highlight w:val="white"/>
        </w:rPr>
        <w:t xml:space="preserve">, please add lines to the table to detail each. </w:t>
      </w:r>
    </w:p>
    <w:p w:rsidR="00963EBA" w:rsidRPr="00890D98" w:rsidRDefault="00963EBA" w:rsidP="007262DB">
      <w:pPr>
        <w:spacing w:after="0" w:line="240" w:lineRule="auto"/>
        <w:rPr>
          <w:rFonts w:ascii="Arial" w:eastAsia="Times New Roman" w:hAnsi="Arial" w:cs="Arial"/>
          <w:bCs/>
          <w:sz w:val="24"/>
          <w:szCs w:val="24"/>
        </w:rPr>
      </w:pPr>
    </w:p>
    <w:p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rsidTr="00442BA4">
        <w:trPr>
          <w:tblHeader/>
        </w:trPr>
        <w:tc>
          <w:tcPr>
            <w:tcW w:w="5949" w:type="dxa"/>
          </w:tcPr>
          <w:p w:rsidR="00963EBA" w:rsidRPr="00890D98" w:rsidRDefault="00963EBA" w:rsidP="007262DB">
            <w:pPr>
              <w:spacing w:after="0" w:line="240" w:lineRule="auto"/>
              <w:rPr>
                <w:rFonts w:ascii="Arial" w:eastAsia="Times New Roman" w:hAnsi="Arial" w:cs="Arial"/>
                <w:bCs/>
                <w:sz w:val="24"/>
                <w:szCs w:val="24"/>
              </w:rPr>
            </w:pPr>
          </w:p>
        </w:tc>
        <w:tc>
          <w:tcPr>
            <w:tcW w:w="1417" w:type="dxa"/>
          </w:tcPr>
          <w:p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rsidTr="00442BA4">
        <w:tc>
          <w:tcPr>
            <w:tcW w:w="5949" w:type="dxa"/>
          </w:tcPr>
          <w:p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rsidR="00963EBA" w:rsidRPr="00890D98" w:rsidRDefault="00963EBA" w:rsidP="007262DB">
            <w:pPr>
              <w:spacing w:after="0" w:line="240" w:lineRule="auto"/>
              <w:rPr>
                <w:rFonts w:ascii="Arial" w:eastAsia="Times New Roman" w:hAnsi="Arial" w:cs="Arial"/>
                <w:bCs/>
                <w:sz w:val="24"/>
                <w:szCs w:val="24"/>
              </w:rPr>
            </w:pPr>
          </w:p>
        </w:tc>
      </w:tr>
      <w:tr w:rsidR="00963EBA" w:rsidRPr="00890D98" w:rsidTr="00442BA4">
        <w:tc>
          <w:tcPr>
            <w:tcW w:w="5949" w:type="dxa"/>
          </w:tcPr>
          <w:p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Other (list top 3 sources)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shd w:val="clear" w:color="auto" w:fill="A6A6A6" w:themeFill="background1" w:themeFillShade="A6"/>
          </w:tcPr>
          <w:p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shd w:val="clear" w:color="auto" w:fill="A6A6A6" w:themeFill="background1" w:themeFillShade="A6"/>
          </w:tcPr>
          <w:p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shd w:val="clear" w:color="auto" w:fill="A6A6A6" w:themeFill="background1" w:themeFillShade="A6"/>
          </w:tcPr>
          <w:p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shd w:val="clear" w:color="auto" w:fill="A6A6A6" w:themeFill="background1" w:themeFillShade="A6"/>
          </w:tcPr>
          <w:p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bl>
    <w:p w:rsidR="007E130B" w:rsidRPr="00890D98" w:rsidRDefault="007E130B" w:rsidP="007262DB">
      <w:pPr>
        <w:spacing w:after="0" w:line="240" w:lineRule="auto"/>
        <w:rPr>
          <w:rFonts w:ascii="Arial" w:eastAsia="Times New Roman" w:hAnsi="Arial" w:cs="Arial"/>
          <w:bCs/>
          <w:sz w:val="24"/>
          <w:szCs w:val="24"/>
        </w:rPr>
      </w:pPr>
    </w:p>
    <w:p w:rsidR="007E130B" w:rsidRPr="00890D98" w:rsidRDefault="007E130B" w:rsidP="007262DB">
      <w:pPr>
        <w:spacing w:after="0" w:line="240" w:lineRule="auto"/>
        <w:rPr>
          <w:rFonts w:ascii="Arial" w:eastAsia="Times New Roman" w:hAnsi="Arial" w:cs="Arial"/>
          <w:b/>
          <w:sz w:val="24"/>
          <w:szCs w:val="24"/>
        </w:rPr>
      </w:pPr>
    </w:p>
    <w:p w:rsidR="007E130B" w:rsidRPr="00890D98" w:rsidRDefault="007E130B" w:rsidP="007262DB">
      <w:pPr>
        <w:spacing w:after="0" w:line="240" w:lineRule="auto"/>
        <w:rPr>
          <w:rFonts w:ascii="Arial" w:eastAsia="Times New Roman" w:hAnsi="Arial" w:cs="Arial"/>
          <w:b/>
          <w:sz w:val="24"/>
          <w:szCs w:val="24"/>
        </w:rPr>
      </w:pPr>
    </w:p>
    <w:p w:rsidR="00E36266" w:rsidRDefault="00E36266">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rsidR="007262DB" w:rsidRPr="00213C28" w:rsidRDefault="007262DB" w:rsidP="00442BA4">
      <w:pPr>
        <w:pStyle w:val="Heading1"/>
        <w:rPr>
          <w:i/>
          <w:color w:val="auto"/>
        </w:rPr>
      </w:pPr>
      <w:r w:rsidRPr="00213C28">
        <w:rPr>
          <w:color w:val="auto"/>
          <w:highlight w:val="white"/>
        </w:rPr>
        <w:lastRenderedPageBreak/>
        <w:t xml:space="preserve">SECTION 5 – </w:t>
      </w:r>
      <w:r w:rsidRPr="00213C28">
        <w:rPr>
          <w:color w:val="auto"/>
        </w:rPr>
        <w:t>AUTHORIZATION AND CONFIRMATION</w:t>
      </w:r>
    </w:p>
    <w:p w:rsidR="001235E2" w:rsidRPr="00890D98" w:rsidRDefault="001235E2" w:rsidP="007262DB">
      <w:pPr>
        <w:pStyle w:val="ListParagraph"/>
        <w:spacing w:after="0" w:line="240" w:lineRule="auto"/>
        <w:rPr>
          <w:rFonts w:ascii="Arial" w:hAnsi="Arial" w:cs="Arial"/>
          <w:sz w:val="24"/>
          <w:szCs w:val="24"/>
        </w:rPr>
      </w:pPr>
    </w:p>
    <w:p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I/We declare the information provided in this application to be accurate and complete and complies with the eligibility criteria found in the guidelines. (If information is found to be inaccurate, in part or in whole, funding could be withdrawn.)</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rsidR="00963EBA" w:rsidRPr="00890D98" w:rsidRDefault="00D6707B" w:rsidP="00213C28">
      <w:pPr>
        <w:shd w:val="clear" w:color="auto" w:fill="FFFFFF"/>
        <w:spacing w:before="120"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rsidR="007524EB" w:rsidRDefault="007524EB" w:rsidP="007262DB">
      <w:pPr>
        <w:spacing w:after="0" w:line="240" w:lineRule="auto"/>
        <w:rPr>
          <w:rFonts w:ascii="Arial" w:hAnsi="Arial" w:cs="Arial"/>
          <w:sz w:val="24"/>
          <w:szCs w:val="24"/>
        </w:rPr>
      </w:pPr>
    </w:p>
    <w:p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1" w:name="__DdeLink__1508_3601391485"/>
    </w:p>
    <w:bookmarkEnd w:id="11"/>
    <w:p w:rsidR="00D01623" w:rsidRPr="00890D98" w:rsidRDefault="00D6707B" w:rsidP="00213C28">
      <w:pPr>
        <w:spacing w:before="120"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rsidR="00963EBA" w:rsidRPr="00890D98" w:rsidRDefault="00963EBA" w:rsidP="007262DB">
      <w:pPr>
        <w:spacing w:after="0" w:line="240" w:lineRule="auto"/>
        <w:rPr>
          <w:rFonts w:ascii="Arial" w:hAnsi="Arial" w:cs="Arial"/>
          <w:color w:val="000000"/>
          <w:sz w:val="24"/>
          <w:szCs w:val="24"/>
        </w:rPr>
      </w:pPr>
    </w:p>
    <w:p w:rsidR="00963EBA" w:rsidRPr="00890D98" w:rsidRDefault="00963EBA" w:rsidP="007262DB">
      <w:pPr>
        <w:spacing w:after="0" w:line="240" w:lineRule="auto"/>
        <w:rPr>
          <w:rFonts w:ascii="Arial" w:hAnsi="Arial" w:cs="Arial"/>
          <w:color w:val="000000"/>
          <w:sz w:val="24"/>
          <w:szCs w:val="24"/>
        </w:rPr>
      </w:pPr>
    </w:p>
    <w:p w:rsidR="00697D9F" w:rsidRPr="00213C28" w:rsidRDefault="00D01623" w:rsidP="00442BA4">
      <w:pPr>
        <w:pStyle w:val="Heading5"/>
        <w:rPr>
          <w:color w:val="DA291C" w:themeColor="accent1"/>
        </w:rPr>
      </w:pPr>
      <w:r w:rsidRPr="00213C28">
        <w:rPr>
          <w:color w:val="DA291C" w:themeColor="accent1"/>
        </w:rPr>
        <w:t>Signatures</w:t>
      </w:r>
    </w:p>
    <w:p w:rsidR="00963EBA" w:rsidRPr="00890D98" w:rsidRDefault="00963EBA" w:rsidP="007262DB">
      <w:pPr>
        <w:spacing w:after="0" w:line="240" w:lineRule="auto"/>
        <w:rPr>
          <w:rFonts w:ascii="Arial" w:hAnsi="Arial" w:cs="Arial"/>
          <w:color w:val="222222"/>
          <w:sz w:val="24"/>
          <w:szCs w:val="24"/>
          <w:shd w:val="clear" w:color="auto" w:fill="FFFFFF"/>
        </w:rPr>
      </w:pPr>
    </w:p>
    <w:p w:rsidR="00D01623" w:rsidRPr="00890D98" w:rsidRDefault="00D01623" w:rsidP="00213C28">
      <w:pPr>
        <w:spacing w:after="12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have the ability to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rsidR="00963EBA" w:rsidRPr="00890D98" w:rsidRDefault="00D6707B" w:rsidP="00213C28">
      <w:pPr>
        <w:spacing w:after="12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rsidR="00963EBA" w:rsidRPr="00890D98" w:rsidRDefault="00963EBA" w:rsidP="007262DB">
      <w:pPr>
        <w:spacing w:after="0" w:line="240" w:lineRule="auto"/>
        <w:rPr>
          <w:rFonts w:ascii="Arial" w:eastAsia="Times New Roman" w:hAnsi="Arial" w:cs="Arial"/>
          <w:sz w:val="24"/>
          <w:szCs w:val="24"/>
        </w:rPr>
      </w:pPr>
    </w:p>
    <w:tbl>
      <w:tblPr>
        <w:tblStyle w:val="PlainTable2"/>
        <w:tblW w:w="4533" w:type="pct"/>
        <w:tblLook w:val="04A0" w:firstRow="1" w:lastRow="0" w:firstColumn="1" w:lastColumn="0" w:noHBand="0" w:noVBand="1"/>
      </w:tblPr>
      <w:tblGrid>
        <w:gridCol w:w="4847"/>
        <w:gridCol w:w="296"/>
        <w:gridCol w:w="4844"/>
      </w:tblGrid>
      <w:tr w:rsidR="00213C28" w:rsidRPr="00890D98" w:rsidTr="00213C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shd w:val="clear" w:color="auto" w:fill="F2F2F2" w:themeFill="background1" w:themeFillShade="F2"/>
          </w:tcPr>
          <w:p w:rsidR="00213C28" w:rsidRPr="00213C28" w:rsidRDefault="00213C28" w:rsidP="007262DB">
            <w:pPr>
              <w:spacing w:after="0" w:line="240" w:lineRule="auto"/>
              <w:rPr>
                <w:rFonts w:ascii="Arial" w:eastAsia="Times New Roman" w:hAnsi="Arial" w:cs="Arial"/>
                <w:sz w:val="24"/>
                <w:szCs w:val="24"/>
              </w:rPr>
            </w:pPr>
            <w:r w:rsidRPr="00213C28">
              <w:rPr>
                <w:rFonts w:ascii="Arial" w:eastAsia="Times New Roman" w:hAnsi="Arial" w:cs="Arial"/>
                <w:sz w:val="24"/>
                <w:szCs w:val="24"/>
              </w:rPr>
              <w:t>Person One:</w:t>
            </w: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426" w:type="pct"/>
            <w:shd w:val="clear" w:color="auto" w:fill="F2F2F2" w:themeFill="background1" w:themeFillShade="F2"/>
          </w:tcPr>
          <w:p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213C28">
              <w:rPr>
                <w:rFonts w:ascii="Arial" w:eastAsia="Times New Roman" w:hAnsi="Arial" w:cs="Arial"/>
                <w:sz w:val="24"/>
                <w:szCs w:val="24"/>
              </w:rPr>
              <w:t>Person Two:</w:t>
            </w:r>
          </w:p>
        </w:tc>
      </w:tr>
      <w:tr w:rsidR="00213C28" w:rsidRPr="00890D98" w:rsidTr="00213C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7" w:type="pct"/>
            <w:shd w:val="clear" w:color="auto" w:fill="FFFFFF" w:themeFill="background1"/>
          </w:tcPr>
          <w:p w:rsidR="00213C28" w:rsidRPr="00213C28" w:rsidRDefault="00213C28" w:rsidP="007262DB">
            <w:pPr>
              <w:spacing w:after="0" w:line="240" w:lineRule="auto"/>
              <w:rPr>
                <w:rFonts w:ascii="Arial" w:eastAsia="Times New Roman" w:hAnsi="Arial" w:cs="Arial"/>
                <w:sz w:val="24"/>
                <w:szCs w:val="24"/>
              </w:rPr>
            </w:pP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426" w:type="pct"/>
            <w:shd w:val="clear" w:color="auto" w:fill="FFFFFF" w:themeFill="background1"/>
          </w:tcPr>
          <w:p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213C28" w:rsidRPr="00890D98"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Pr>
          <w:p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Name</w:t>
            </w:r>
          </w:p>
          <w:p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Pr>
          <w:p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Name</w:t>
            </w:r>
          </w:p>
        </w:tc>
      </w:tr>
      <w:tr w:rsidR="00213C28" w:rsidRPr="00890D98"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Pr>
          <w:p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Signature</w:t>
            </w: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Pr>
          <w:p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Signature</w:t>
            </w:r>
          </w:p>
        </w:tc>
      </w:tr>
      <w:tr w:rsidR="00213C28" w:rsidRPr="00890D98"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single" w:sz="4" w:space="0" w:color="7F7F7F" w:themeColor="text1" w:themeTint="80"/>
            </w:tcBorders>
          </w:tcPr>
          <w:p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Position</w:t>
            </w:r>
          </w:p>
          <w:p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Borders>
              <w:bottom w:val="single" w:sz="4" w:space="0" w:color="7F7F7F" w:themeColor="text1" w:themeTint="80"/>
            </w:tcBorders>
          </w:tcPr>
          <w:p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Position</w:t>
            </w:r>
          </w:p>
        </w:tc>
      </w:tr>
      <w:tr w:rsidR="00213C28" w:rsidRPr="00890D98"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nil"/>
            </w:tcBorders>
          </w:tcPr>
          <w:p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Email</w:t>
            </w:r>
          </w:p>
          <w:p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Borders>
              <w:bottom w:val="nil"/>
            </w:tcBorders>
          </w:tcPr>
          <w:p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Email</w:t>
            </w:r>
          </w:p>
        </w:tc>
      </w:tr>
    </w:tbl>
    <w:p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footerReference w:type="default" r:id="rId11"/>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7B" w:rsidRDefault="00D6707B">
      <w:pPr>
        <w:spacing w:after="0" w:line="240" w:lineRule="auto"/>
      </w:pPr>
      <w:r>
        <w:separator/>
      </w:r>
    </w:p>
  </w:endnote>
  <w:endnote w:type="continuationSeparator" w:id="0">
    <w:p w:rsidR="00D6707B" w:rsidRDefault="00D6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7B" w:rsidRDefault="00D6707B">
    <w:pPr>
      <w:pStyle w:val="Footer"/>
      <w:jc w:val="right"/>
    </w:pPr>
    <w:r>
      <w:fldChar w:fldCharType="begin"/>
    </w:r>
    <w:r>
      <w:instrText>PAGE</w:instrText>
    </w:r>
    <w:r>
      <w:fldChar w:fldCharType="separate"/>
    </w:r>
    <w:r w:rsidR="009814F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7B" w:rsidRDefault="00D6707B">
      <w:pPr>
        <w:spacing w:after="0" w:line="240" w:lineRule="auto"/>
      </w:pPr>
      <w:r>
        <w:separator/>
      </w:r>
    </w:p>
  </w:footnote>
  <w:footnote w:type="continuationSeparator" w:id="0">
    <w:p w:rsidR="00D6707B" w:rsidRDefault="00D67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0.5pt;height:10.5pt" coordsize="" o:spt="100" o:bullet="t" adj="0,,0" path="" stroked="f">
        <v:stroke joinstyle="miter"/>
        <v:imagedata r:id="rId1" o:title=""/>
        <v:formulas/>
        <v:path o:connecttype="segments"/>
      </v:shape>
    </w:pict>
  </w:numPicBullet>
  <w:abstractNum w:abstractNumId="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B7114F8"/>
    <w:multiLevelType w:val="hybridMultilevel"/>
    <w:tmpl w:val="67709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8">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AAB37AD"/>
    <w:multiLevelType w:val="hybridMultilevel"/>
    <w:tmpl w:val="327C4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12"/>
  </w:num>
  <w:num w:numId="4">
    <w:abstractNumId w:val="4"/>
  </w:num>
  <w:num w:numId="5">
    <w:abstractNumId w:val="11"/>
  </w:num>
  <w:num w:numId="6">
    <w:abstractNumId w:val="5"/>
  </w:num>
  <w:num w:numId="7">
    <w:abstractNumId w:val="13"/>
  </w:num>
  <w:num w:numId="8">
    <w:abstractNumId w:val="21"/>
  </w:num>
  <w:num w:numId="9">
    <w:abstractNumId w:val="7"/>
  </w:num>
  <w:num w:numId="10">
    <w:abstractNumId w:val="17"/>
  </w:num>
  <w:num w:numId="11">
    <w:abstractNumId w:val="8"/>
  </w:num>
  <w:num w:numId="12">
    <w:abstractNumId w:val="24"/>
  </w:num>
  <w:num w:numId="13">
    <w:abstractNumId w:val="18"/>
  </w:num>
  <w:num w:numId="14">
    <w:abstractNumId w:val="0"/>
  </w:num>
  <w:num w:numId="15">
    <w:abstractNumId w:val="10"/>
  </w:num>
  <w:num w:numId="16">
    <w:abstractNumId w:val="9"/>
  </w:num>
  <w:num w:numId="17">
    <w:abstractNumId w:val="16"/>
  </w:num>
  <w:num w:numId="18">
    <w:abstractNumId w:val="1"/>
  </w:num>
  <w:num w:numId="19">
    <w:abstractNumId w:val="2"/>
  </w:num>
  <w:num w:numId="20">
    <w:abstractNumId w:val="20"/>
  </w:num>
  <w:num w:numId="21">
    <w:abstractNumId w:val="14"/>
  </w:num>
  <w:num w:numId="22">
    <w:abstractNumId w:val="3"/>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E2"/>
    <w:rsid w:val="00035EE4"/>
    <w:rsid w:val="00061F89"/>
    <w:rsid w:val="00081231"/>
    <w:rsid w:val="000A2BF6"/>
    <w:rsid w:val="000D2E55"/>
    <w:rsid w:val="000F234A"/>
    <w:rsid w:val="00115BC5"/>
    <w:rsid w:val="0012339D"/>
    <w:rsid w:val="001235E2"/>
    <w:rsid w:val="00155819"/>
    <w:rsid w:val="00180DED"/>
    <w:rsid w:val="001F1F82"/>
    <w:rsid w:val="00205BDA"/>
    <w:rsid w:val="00213C28"/>
    <w:rsid w:val="0024237A"/>
    <w:rsid w:val="00256C3E"/>
    <w:rsid w:val="002914CF"/>
    <w:rsid w:val="002D2C91"/>
    <w:rsid w:val="002D630F"/>
    <w:rsid w:val="002D75CD"/>
    <w:rsid w:val="00336028"/>
    <w:rsid w:val="003800B3"/>
    <w:rsid w:val="003934F5"/>
    <w:rsid w:val="003C6051"/>
    <w:rsid w:val="0041405A"/>
    <w:rsid w:val="00427406"/>
    <w:rsid w:val="00442BA4"/>
    <w:rsid w:val="004445A5"/>
    <w:rsid w:val="00481BCF"/>
    <w:rsid w:val="004C26B8"/>
    <w:rsid w:val="0053766C"/>
    <w:rsid w:val="0054719E"/>
    <w:rsid w:val="00557CB5"/>
    <w:rsid w:val="00561F2E"/>
    <w:rsid w:val="005F2AD7"/>
    <w:rsid w:val="00612F19"/>
    <w:rsid w:val="006230EE"/>
    <w:rsid w:val="00624896"/>
    <w:rsid w:val="006406AB"/>
    <w:rsid w:val="006757E7"/>
    <w:rsid w:val="00697D9F"/>
    <w:rsid w:val="00705BB0"/>
    <w:rsid w:val="007262DB"/>
    <w:rsid w:val="007524EB"/>
    <w:rsid w:val="007E130B"/>
    <w:rsid w:val="00811A39"/>
    <w:rsid w:val="0081368E"/>
    <w:rsid w:val="00856E67"/>
    <w:rsid w:val="00890D98"/>
    <w:rsid w:val="008B2392"/>
    <w:rsid w:val="009234A4"/>
    <w:rsid w:val="00931133"/>
    <w:rsid w:val="009337EC"/>
    <w:rsid w:val="009428E3"/>
    <w:rsid w:val="00963EBA"/>
    <w:rsid w:val="009814FB"/>
    <w:rsid w:val="009C55F2"/>
    <w:rsid w:val="009F1659"/>
    <w:rsid w:val="009F61EA"/>
    <w:rsid w:val="00A0108A"/>
    <w:rsid w:val="00A06B8C"/>
    <w:rsid w:val="00A95D08"/>
    <w:rsid w:val="00AD0164"/>
    <w:rsid w:val="00AD24B0"/>
    <w:rsid w:val="00AD45D9"/>
    <w:rsid w:val="00AE46C5"/>
    <w:rsid w:val="00B23AB9"/>
    <w:rsid w:val="00B5007E"/>
    <w:rsid w:val="00BE3123"/>
    <w:rsid w:val="00C058B1"/>
    <w:rsid w:val="00C30D2A"/>
    <w:rsid w:val="00C86F47"/>
    <w:rsid w:val="00C96A87"/>
    <w:rsid w:val="00CB6520"/>
    <w:rsid w:val="00CD234A"/>
    <w:rsid w:val="00CF7CEF"/>
    <w:rsid w:val="00D01623"/>
    <w:rsid w:val="00D0412D"/>
    <w:rsid w:val="00D141D6"/>
    <w:rsid w:val="00D16BBC"/>
    <w:rsid w:val="00D42D7A"/>
    <w:rsid w:val="00D6707B"/>
    <w:rsid w:val="00D83B50"/>
    <w:rsid w:val="00D86A18"/>
    <w:rsid w:val="00DB10E9"/>
    <w:rsid w:val="00DE750B"/>
    <w:rsid w:val="00E2075A"/>
    <w:rsid w:val="00E27035"/>
    <w:rsid w:val="00E36266"/>
    <w:rsid w:val="00E60468"/>
    <w:rsid w:val="00E8240C"/>
    <w:rsid w:val="00EC5C92"/>
    <w:rsid w:val="00EE6A25"/>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customStyle="1" w:styleId="PlainTable2">
    <w:name w:val="Plain Table 2"/>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9814FB"/>
    <w:rPr>
      <w:color w:val="0072C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customStyle="1" w:styleId="PlainTable2">
    <w:name w:val="Plain Table 2"/>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9814FB"/>
    <w:rPr>
      <w:color w:val="0072C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lleen@unitedwayguelph.com?subject=ECSF"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E061-E1F2-4DDC-97F1-A56754FD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2053</Words>
  <Characters>12241</Characters>
  <Application>Microsoft Office Word</Application>
  <DocSecurity>0</DocSecurity>
  <Lines>437</Lines>
  <Paragraphs>242</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Cummings</dc:creator>
  <cp:lastModifiedBy>Colleen Murdoch</cp:lastModifiedBy>
  <cp:revision>4</cp:revision>
  <cp:lastPrinted>2017-10-16T14:18:00Z</cp:lastPrinted>
  <dcterms:created xsi:type="dcterms:W3CDTF">2020-05-15T21:50:00Z</dcterms:created>
  <dcterms:modified xsi:type="dcterms:W3CDTF">2020-05-18T14:39:00Z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